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3095C" w14:textId="77777777" w:rsidR="007D188E" w:rsidRDefault="007D188E" w:rsidP="007D188E">
      <w:pPr>
        <w:spacing w:before="120"/>
        <w:jc w:val="center"/>
        <w:rPr>
          <w:rFonts w:ascii="Times New Roman" w:hAnsi="Times New Roman" w:cs="Times New Roman"/>
          <w:b/>
          <w:sz w:val="28"/>
          <w:szCs w:val="28"/>
        </w:rPr>
      </w:pPr>
      <w:bookmarkStart w:id="0" w:name="chuong_pl_30"/>
      <w:r w:rsidRPr="007D188E">
        <w:rPr>
          <w:rFonts w:ascii="Times New Roman" w:hAnsi="Times New Roman" w:cs="Times New Roman"/>
          <w:b/>
          <w:sz w:val="28"/>
          <w:szCs w:val="28"/>
        </w:rPr>
        <w:t>HỒ SƠ MẪU TTHC</w:t>
      </w:r>
    </w:p>
    <w:p w14:paraId="1E715B1C" w14:textId="249780F5" w:rsidR="007D188E" w:rsidRPr="00EB5142" w:rsidRDefault="007D188E" w:rsidP="007D188E">
      <w:pPr>
        <w:spacing w:before="120"/>
        <w:jc w:val="center"/>
        <w:rPr>
          <w:rFonts w:ascii="Times New Roman Bold" w:hAnsi="Times New Roman Bold" w:cs="Times New Roman"/>
          <w:b/>
          <w:bCs/>
          <w:spacing w:val="-8"/>
          <w:sz w:val="28"/>
          <w:szCs w:val="28"/>
        </w:rPr>
      </w:pPr>
      <w:r w:rsidRPr="00EB5142">
        <w:rPr>
          <w:rFonts w:ascii="Times New Roman Bold" w:hAnsi="Times New Roman Bold" w:cs="Times New Roman"/>
          <w:b/>
          <w:bCs/>
          <w:spacing w:val="-8"/>
          <w:sz w:val="28"/>
          <w:szCs w:val="28"/>
        </w:rPr>
        <w:t>Cấp đổi Giấy chứng nhận quyền sử dụng đất, quyền sở hữu tài sản gắn liền với đất</w:t>
      </w:r>
    </w:p>
    <w:p w14:paraId="1B0EB62A" w14:textId="77777777" w:rsidR="007D188E" w:rsidRPr="00646626" w:rsidRDefault="007D188E" w:rsidP="00831BDC">
      <w:pPr>
        <w:spacing w:before="120" w:after="0"/>
        <w:ind w:firstLine="624"/>
        <w:jc w:val="both"/>
        <w:rPr>
          <w:rStyle w:val="fontstyle01"/>
          <w:i/>
          <w:spacing w:val="-4"/>
        </w:rPr>
      </w:pPr>
      <w:r w:rsidRPr="00646626">
        <w:rPr>
          <w:rStyle w:val="fontstyle01"/>
          <w:i/>
          <w:spacing w:val="-4"/>
        </w:rPr>
        <w:t>1. Thành phần hồ sơ</w:t>
      </w:r>
    </w:p>
    <w:p w14:paraId="55D883B1" w14:textId="77777777" w:rsidR="007D188E" w:rsidRDefault="007D188E" w:rsidP="00831BDC">
      <w:pPr>
        <w:spacing w:before="120" w:after="0"/>
        <w:ind w:firstLine="624"/>
        <w:jc w:val="both"/>
        <w:rPr>
          <w:rFonts w:ascii="Times New Roman" w:hAnsi="Times New Roman" w:cs="Times New Roman"/>
          <w:bCs/>
          <w:sz w:val="28"/>
          <w:szCs w:val="28"/>
        </w:rPr>
      </w:pPr>
      <w:r w:rsidRPr="007D188E">
        <w:rPr>
          <w:rFonts w:ascii="Times New Roman" w:hAnsi="Times New Roman" w:cs="Times New Roman"/>
          <w:bCs/>
          <w:sz w:val="28"/>
          <w:szCs w:val="28"/>
        </w:rPr>
        <w:t>- Đơn đăng ký biến động đất đai, tài sản gắn liền với đất theo Mẫu số 18 ban</w:t>
      </w:r>
      <w:r w:rsidRPr="007D188E">
        <w:rPr>
          <w:rFonts w:ascii="Times New Roman" w:hAnsi="Times New Roman" w:cs="Times New Roman"/>
          <w:bCs/>
          <w:sz w:val="28"/>
          <w:szCs w:val="28"/>
        </w:rPr>
        <w:br/>
        <w:t>hành kèm theo Nghị định số 151/2025/NĐ-CP.</w:t>
      </w:r>
    </w:p>
    <w:p w14:paraId="4CF15647" w14:textId="5495B7B3" w:rsidR="007D188E" w:rsidRDefault="007D188E" w:rsidP="00831BDC">
      <w:pPr>
        <w:spacing w:before="120" w:after="0"/>
        <w:ind w:firstLine="624"/>
        <w:jc w:val="both"/>
        <w:rPr>
          <w:rFonts w:ascii="Times New Roman" w:hAnsi="Times New Roman" w:cs="Times New Roman"/>
          <w:bCs/>
          <w:sz w:val="28"/>
          <w:szCs w:val="28"/>
        </w:rPr>
      </w:pPr>
      <w:r w:rsidRPr="007D188E">
        <w:rPr>
          <w:rFonts w:ascii="Times New Roman" w:hAnsi="Times New Roman" w:cs="Times New Roman"/>
          <w:bCs/>
          <w:sz w:val="28"/>
          <w:szCs w:val="28"/>
        </w:rPr>
        <w:t>Trường hợp hộ gia đình có yêu cầu ghi đầy đủ tên thành viên có chung</w:t>
      </w:r>
      <w:r w:rsidRPr="007D188E">
        <w:rPr>
          <w:rFonts w:ascii="Times New Roman" w:hAnsi="Times New Roman" w:cs="Times New Roman"/>
          <w:bCs/>
          <w:sz w:val="28"/>
          <w:szCs w:val="28"/>
        </w:rPr>
        <w:br/>
        <w:t>quyền sử dụng đất của hộ gia đình thì trong Đơn đăng ký biến động đất đai, tài sản</w:t>
      </w:r>
      <w:r w:rsidRPr="007D188E">
        <w:rPr>
          <w:rFonts w:ascii="Times New Roman" w:hAnsi="Times New Roman" w:cs="Times New Roman"/>
          <w:bCs/>
          <w:sz w:val="28"/>
          <w:szCs w:val="28"/>
        </w:rPr>
        <w:br/>
        <w:t>gắn liền với đất phải thể hiện thông tin các thành viên có chung quyền sử dụng đất</w:t>
      </w:r>
      <w:r w:rsidRPr="007D188E">
        <w:rPr>
          <w:rFonts w:ascii="Times New Roman" w:hAnsi="Times New Roman" w:cs="Times New Roman"/>
          <w:bCs/>
          <w:sz w:val="28"/>
          <w:szCs w:val="28"/>
        </w:rPr>
        <w:br/>
        <w:t>của hộ gia đình.</w:t>
      </w:r>
    </w:p>
    <w:p w14:paraId="48055EB6" w14:textId="460ABDD9" w:rsidR="007D188E" w:rsidRPr="007D188E" w:rsidRDefault="007D188E" w:rsidP="00CA6E26">
      <w:pPr>
        <w:spacing w:before="120" w:after="0"/>
        <w:ind w:firstLine="624"/>
        <w:jc w:val="both"/>
        <w:rPr>
          <w:rFonts w:ascii="Times New Roman" w:hAnsi="Times New Roman" w:cs="Times New Roman"/>
          <w:bCs/>
          <w:sz w:val="28"/>
          <w:szCs w:val="28"/>
        </w:rPr>
      </w:pPr>
      <w:r w:rsidRPr="007D188E">
        <w:rPr>
          <w:rFonts w:ascii="Times New Roman" w:hAnsi="Times New Roman" w:cs="Times New Roman"/>
          <w:bCs/>
          <w:sz w:val="28"/>
          <w:szCs w:val="28"/>
        </w:rPr>
        <w:t>- Giấy chứng nhận đã cấp.</w:t>
      </w:r>
    </w:p>
    <w:p w14:paraId="679E12B4" w14:textId="0EB52326" w:rsidR="007D188E" w:rsidRDefault="007D188E" w:rsidP="00831BDC">
      <w:pPr>
        <w:spacing w:before="120" w:after="0"/>
        <w:ind w:firstLine="624"/>
        <w:jc w:val="both"/>
        <w:rPr>
          <w:rFonts w:ascii="Times New Roman" w:hAnsi="Times New Roman" w:cs="Times New Roman"/>
          <w:bCs/>
          <w:sz w:val="28"/>
          <w:szCs w:val="28"/>
        </w:rPr>
      </w:pPr>
      <w:r>
        <w:rPr>
          <w:rFonts w:ascii="Times New Roman" w:hAnsi="Times New Roman" w:cs="Times New Roman"/>
          <w:bCs/>
          <w:sz w:val="28"/>
          <w:szCs w:val="28"/>
        </w:rPr>
        <w:tab/>
      </w:r>
      <w:r w:rsidRPr="007D188E">
        <w:rPr>
          <w:rFonts w:ascii="Times New Roman" w:hAnsi="Times New Roman" w:cs="Times New Roman"/>
          <w:bCs/>
          <w:sz w:val="28"/>
          <w:szCs w:val="28"/>
        </w:rPr>
        <w:t>- Mảnh trích đo bản đồ địa chính thửa đất đối với trường hợp trích đo địa</w:t>
      </w:r>
      <w:r w:rsidRPr="007D188E">
        <w:rPr>
          <w:rFonts w:ascii="Times New Roman" w:hAnsi="Times New Roman" w:cs="Times New Roman"/>
          <w:bCs/>
          <w:sz w:val="28"/>
          <w:szCs w:val="28"/>
        </w:rPr>
        <w:br/>
        <w:t>chính thửa đất mà ranh giới thửa đất không thay đổi hoặc trường hợp cấp đổi</w:t>
      </w:r>
      <w:r w:rsidRPr="007D188E">
        <w:rPr>
          <w:rFonts w:ascii="Times New Roman" w:hAnsi="Times New Roman" w:cs="Times New Roman"/>
          <w:bCs/>
          <w:sz w:val="28"/>
          <w:szCs w:val="28"/>
        </w:rPr>
        <w:br/>
        <w:t>Giấy chứng nhận mà người sử dụng đất có nhu cầu đo đạc để xác định lại kích</w:t>
      </w:r>
      <w:r w:rsidRPr="007D188E">
        <w:rPr>
          <w:rFonts w:ascii="Times New Roman" w:hAnsi="Times New Roman" w:cs="Times New Roman"/>
          <w:bCs/>
          <w:sz w:val="28"/>
          <w:szCs w:val="28"/>
        </w:rPr>
        <w:br/>
        <w:t>thước các cạnh, diện tích của thửa đất.</w:t>
      </w:r>
    </w:p>
    <w:p w14:paraId="451B6448" w14:textId="77777777" w:rsidR="007D188E" w:rsidRPr="00AB4699" w:rsidRDefault="007D188E" w:rsidP="00831BDC">
      <w:pPr>
        <w:spacing w:before="120" w:after="0"/>
        <w:ind w:firstLine="624"/>
        <w:jc w:val="both"/>
        <w:rPr>
          <w:rStyle w:val="fontstyle21"/>
        </w:rPr>
      </w:pPr>
      <w:r>
        <w:rPr>
          <w:rStyle w:val="fontstyle31"/>
        </w:rPr>
        <w:t>2.</w:t>
      </w:r>
      <w:r w:rsidRPr="00646626">
        <w:rPr>
          <w:rStyle w:val="fontstyle31"/>
        </w:rPr>
        <w:t xml:space="preserve"> Số lượng hồ sơ:</w:t>
      </w:r>
      <w:r w:rsidRPr="00AB4699">
        <w:rPr>
          <w:rStyle w:val="fontstyle31"/>
        </w:rPr>
        <w:t xml:space="preserve"> </w:t>
      </w:r>
      <w:r w:rsidRPr="00AB4699">
        <w:rPr>
          <w:rStyle w:val="fontstyle21"/>
        </w:rPr>
        <w:t>01 bộ.</w:t>
      </w:r>
    </w:p>
    <w:p w14:paraId="0D0CC003" w14:textId="77777777" w:rsidR="007D188E" w:rsidRPr="00646626" w:rsidRDefault="007D188E" w:rsidP="00831BDC">
      <w:pPr>
        <w:spacing w:before="120" w:after="0"/>
        <w:ind w:firstLine="624"/>
        <w:jc w:val="both"/>
        <w:rPr>
          <w:rStyle w:val="fontstyle31"/>
        </w:rPr>
      </w:pPr>
      <w:r>
        <w:rPr>
          <w:rStyle w:val="fontstyle31"/>
        </w:rPr>
        <w:t>3.</w:t>
      </w:r>
      <w:r w:rsidRPr="00646626">
        <w:rPr>
          <w:rStyle w:val="fontstyle31"/>
        </w:rPr>
        <w:t xml:space="preserve"> Thời hạn giải quyết:</w:t>
      </w:r>
    </w:p>
    <w:p w14:paraId="0FA9262D" w14:textId="77777777" w:rsidR="007D188E" w:rsidRDefault="007D188E" w:rsidP="00831BDC">
      <w:pPr>
        <w:spacing w:before="120" w:after="0"/>
        <w:ind w:firstLine="624"/>
        <w:jc w:val="both"/>
        <w:rPr>
          <w:rFonts w:ascii="Times New Roman" w:hAnsi="Times New Roman" w:cs="Times New Roman"/>
          <w:bCs/>
          <w:sz w:val="28"/>
          <w:szCs w:val="28"/>
        </w:rPr>
      </w:pPr>
      <w:r>
        <w:rPr>
          <w:rFonts w:ascii="Times New Roman" w:hAnsi="Times New Roman" w:cs="Times New Roman"/>
          <w:bCs/>
          <w:sz w:val="28"/>
          <w:szCs w:val="28"/>
        </w:rPr>
        <w:tab/>
      </w:r>
      <w:r w:rsidRPr="007D188E">
        <w:rPr>
          <w:rFonts w:ascii="Times New Roman" w:hAnsi="Times New Roman" w:cs="Times New Roman"/>
          <w:bCs/>
          <w:sz w:val="28"/>
          <w:szCs w:val="28"/>
        </w:rPr>
        <w:t>- Không quá 05 ngày làm việc, tại các xã miền núi, hải đảo, vùng sâu,</w:t>
      </w:r>
      <w:r w:rsidRPr="007D188E">
        <w:rPr>
          <w:rFonts w:ascii="Times New Roman" w:hAnsi="Times New Roman" w:cs="Times New Roman"/>
          <w:bCs/>
          <w:sz w:val="28"/>
          <w:szCs w:val="28"/>
        </w:rPr>
        <w:br/>
        <w:t>vùng xa, vùng có điều kiện kinh tế - xã hội khó khăn, vùng có điều kiện kinh tế -</w:t>
      </w:r>
      <w:r w:rsidRPr="007D188E">
        <w:rPr>
          <w:rFonts w:ascii="Times New Roman" w:hAnsi="Times New Roman" w:cs="Times New Roman"/>
          <w:bCs/>
          <w:sz w:val="28"/>
          <w:szCs w:val="28"/>
        </w:rPr>
        <w:br/>
        <w:t>xã hội đặc biệt khó khăn thì thời gian thực hiện không quá 10 ngày làm việc đối</w:t>
      </w:r>
      <w:r w:rsidRPr="007D188E">
        <w:rPr>
          <w:rFonts w:ascii="Times New Roman" w:hAnsi="Times New Roman" w:cs="Times New Roman"/>
          <w:bCs/>
          <w:sz w:val="28"/>
          <w:szCs w:val="28"/>
        </w:rPr>
        <w:br/>
        <w:t>với các trường hợp sau:</w:t>
      </w:r>
    </w:p>
    <w:p w14:paraId="50412A34" w14:textId="77777777" w:rsidR="007D188E" w:rsidRDefault="007D188E" w:rsidP="00831BDC">
      <w:pPr>
        <w:spacing w:before="120" w:after="0"/>
        <w:ind w:firstLine="624"/>
        <w:jc w:val="both"/>
        <w:rPr>
          <w:rFonts w:ascii="Times New Roman" w:hAnsi="Times New Roman" w:cs="Times New Roman"/>
          <w:bCs/>
          <w:sz w:val="28"/>
          <w:szCs w:val="28"/>
        </w:rPr>
      </w:pPr>
      <w:r>
        <w:rPr>
          <w:rFonts w:ascii="Times New Roman" w:hAnsi="Times New Roman" w:cs="Times New Roman"/>
          <w:bCs/>
          <w:sz w:val="28"/>
          <w:szCs w:val="28"/>
        </w:rPr>
        <w:tab/>
      </w:r>
      <w:r w:rsidRPr="007D188E">
        <w:rPr>
          <w:rFonts w:ascii="Times New Roman" w:hAnsi="Times New Roman" w:cs="Times New Roman"/>
          <w:bCs/>
          <w:sz w:val="28"/>
          <w:szCs w:val="28"/>
        </w:rPr>
        <w:t>+ Người sử dụng đất có nhu cầu đổi Giấy chứng nhận đã cấp trước ngày</w:t>
      </w:r>
      <w:r w:rsidRPr="007D188E">
        <w:rPr>
          <w:rFonts w:ascii="Times New Roman" w:hAnsi="Times New Roman" w:cs="Times New Roman"/>
          <w:bCs/>
          <w:sz w:val="28"/>
          <w:szCs w:val="28"/>
        </w:rPr>
        <w:br/>
        <w:t>01 tháng 8 năm 2024 sang Giấy chứng nhận quyền sử dụng đất, quyền sở hữu tài</w:t>
      </w:r>
      <w:r w:rsidRPr="007D188E">
        <w:rPr>
          <w:rFonts w:ascii="Times New Roman" w:hAnsi="Times New Roman" w:cs="Times New Roman"/>
          <w:bCs/>
          <w:sz w:val="28"/>
          <w:szCs w:val="28"/>
        </w:rPr>
        <w:br/>
        <w:t>sản gắn liền với đất.</w:t>
      </w:r>
    </w:p>
    <w:p w14:paraId="33971C7D" w14:textId="77777777" w:rsidR="007D188E" w:rsidRDefault="007D188E" w:rsidP="00831BDC">
      <w:pPr>
        <w:spacing w:before="120" w:after="0"/>
        <w:ind w:firstLine="624"/>
        <w:jc w:val="both"/>
        <w:rPr>
          <w:rFonts w:ascii="Times New Roman" w:hAnsi="Times New Roman" w:cs="Times New Roman"/>
          <w:bCs/>
          <w:sz w:val="28"/>
          <w:szCs w:val="28"/>
        </w:rPr>
      </w:pPr>
      <w:r>
        <w:rPr>
          <w:rFonts w:ascii="Times New Roman" w:hAnsi="Times New Roman" w:cs="Times New Roman"/>
          <w:bCs/>
          <w:sz w:val="28"/>
          <w:szCs w:val="28"/>
        </w:rPr>
        <w:tab/>
      </w:r>
      <w:r w:rsidRPr="007D188E">
        <w:rPr>
          <w:rFonts w:ascii="Times New Roman" w:hAnsi="Times New Roman" w:cs="Times New Roman"/>
          <w:bCs/>
          <w:sz w:val="28"/>
          <w:szCs w:val="28"/>
        </w:rPr>
        <w:t>+ Giấy chứng nhận đã cấp bị ố, nhòe, rách, hư hỏng.</w:t>
      </w:r>
    </w:p>
    <w:p w14:paraId="245285E4" w14:textId="77777777" w:rsidR="007D188E" w:rsidRDefault="007D188E" w:rsidP="00831BDC">
      <w:pPr>
        <w:spacing w:before="120" w:after="0"/>
        <w:ind w:firstLine="624"/>
        <w:jc w:val="both"/>
        <w:rPr>
          <w:rFonts w:ascii="Times New Roman" w:hAnsi="Times New Roman" w:cs="Times New Roman"/>
          <w:bCs/>
          <w:sz w:val="28"/>
          <w:szCs w:val="28"/>
        </w:rPr>
      </w:pPr>
      <w:r>
        <w:rPr>
          <w:rFonts w:ascii="Times New Roman" w:hAnsi="Times New Roman" w:cs="Times New Roman"/>
          <w:bCs/>
          <w:sz w:val="28"/>
          <w:szCs w:val="28"/>
        </w:rPr>
        <w:tab/>
      </w:r>
      <w:r w:rsidRPr="007D188E">
        <w:rPr>
          <w:rFonts w:ascii="Times New Roman" w:hAnsi="Times New Roman" w:cs="Times New Roman"/>
          <w:bCs/>
          <w:sz w:val="28"/>
          <w:szCs w:val="28"/>
        </w:rPr>
        <w:t>+ Giấy chứng nhận đã cấp chung cho nhiều thửa đất mà thực hiện cấp</w:t>
      </w:r>
      <w:r w:rsidRPr="007D188E">
        <w:rPr>
          <w:rFonts w:ascii="Times New Roman" w:hAnsi="Times New Roman" w:cs="Times New Roman"/>
          <w:bCs/>
          <w:sz w:val="28"/>
          <w:szCs w:val="28"/>
        </w:rPr>
        <w:br/>
        <w:t>riêng cho từng thửa đất theo nhu cầu của người sử dụng đất và trường hợp cấp</w:t>
      </w:r>
      <w:r w:rsidRPr="007D188E">
        <w:rPr>
          <w:rFonts w:ascii="Times New Roman" w:hAnsi="Times New Roman" w:cs="Times New Roman"/>
          <w:bCs/>
          <w:sz w:val="28"/>
          <w:szCs w:val="28"/>
        </w:rPr>
        <w:br/>
        <w:t>đổi Giấy chứng nhận quyền sử dụng đất, quyền sở hữu tài sản gắn liền với đất</w:t>
      </w:r>
      <w:r w:rsidRPr="007D188E">
        <w:rPr>
          <w:rFonts w:ascii="Times New Roman" w:hAnsi="Times New Roman" w:cs="Times New Roman"/>
          <w:bCs/>
          <w:sz w:val="28"/>
          <w:szCs w:val="28"/>
        </w:rPr>
        <w:br/>
        <w:t>đối với trường hợp có nhiều thửa đất cấp chung 01 Giấy chứng nhận mà có một</w:t>
      </w:r>
      <w:r w:rsidRPr="007D188E">
        <w:rPr>
          <w:rFonts w:ascii="Times New Roman" w:hAnsi="Times New Roman" w:cs="Times New Roman"/>
          <w:bCs/>
          <w:sz w:val="28"/>
          <w:szCs w:val="28"/>
        </w:rPr>
        <w:br/>
        <w:t>hoặc một số thửa đất thuộc trường hợp thu hồi Giấy chứng nhận.</w:t>
      </w:r>
    </w:p>
    <w:p w14:paraId="397F2C7E" w14:textId="77777777" w:rsidR="007D188E" w:rsidRDefault="007D188E" w:rsidP="00831BDC">
      <w:pPr>
        <w:spacing w:before="120" w:after="0"/>
        <w:ind w:firstLine="624"/>
        <w:jc w:val="both"/>
        <w:rPr>
          <w:rFonts w:ascii="Times New Roman" w:hAnsi="Times New Roman" w:cs="Times New Roman"/>
          <w:bCs/>
          <w:sz w:val="28"/>
          <w:szCs w:val="28"/>
        </w:rPr>
      </w:pPr>
      <w:r>
        <w:rPr>
          <w:rFonts w:ascii="Times New Roman" w:hAnsi="Times New Roman" w:cs="Times New Roman"/>
          <w:bCs/>
          <w:sz w:val="28"/>
          <w:szCs w:val="28"/>
        </w:rPr>
        <w:tab/>
      </w:r>
      <w:r w:rsidRPr="007D188E">
        <w:rPr>
          <w:rFonts w:ascii="Times New Roman" w:hAnsi="Times New Roman" w:cs="Times New Roman"/>
          <w:bCs/>
          <w:sz w:val="28"/>
          <w:szCs w:val="28"/>
        </w:rPr>
        <w:t>+ Mục đích sử dụng đất ghi trên Giấy chứng nhận đã cấp theo quy định</w:t>
      </w:r>
      <w:r w:rsidRPr="007D188E">
        <w:rPr>
          <w:rFonts w:ascii="Times New Roman" w:hAnsi="Times New Roman" w:cs="Times New Roman"/>
          <w:bCs/>
          <w:sz w:val="28"/>
          <w:szCs w:val="28"/>
        </w:rPr>
        <w:br/>
        <w:t>của pháp luật về đất đai tại thời điểm cấp Giấy chứng nhận đã cấp khác với mục</w:t>
      </w:r>
      <w:r w:rsidRPr="007D188E">
        <w:rPr>
          <w:rFonts w:ascii="Times New Roman" w:hAnsi="Times New Roman" w:cs="Times New Roman"/>
          <w:bCs/>
          <w:sz w:val="28"/>
          <w:szCs w:val="28"/>
        </w:rPr>
        <w:br/>
        <w:t>đích sử dụng đất theo phân loại đất quy định tại Điều 9 của Luật Đất đai và quy</w:t>
      </w:r>
      <w:r w:rsidRPr="007D188E">
        <w:rPr>
          <w:rFonts w:ascii="Times New Roman" w:hAnsi="Times New Roman" w:cs="Times New Roman"/>
          <w:bCs/>
          <w:sz w:val="28"/>
          <w:szCs w:val="28"/>
        </w:rPr>
        <w:br/>
        <w:t>định tại Nghị định số 102/2024/NĐ-CP.</w:t>
      </w:r>
    </w:p>
    <w:p w14:paraId="08CF7DBE" w14:textId="77777777" w:rsidR="007D188E" w:rsidRDefault="007D188E" w:rsidP="00831BDC">
      <w:pPr>
        <w:spacing w:before="120" w:after="0"/>
        <w:ind w:firstLine="624"/>
        <w:jc w:val="both"/>
        <w:rPr>
          <w:rFonts w:ascii="Times New Roman" w:hAnsi="Times New Roman" w:cs="Times New Roman"/>
          <w:bCs/>
          <w:sz w:val="28"/>
          <w:szCs w:val="28"/>
        </w:rPr>
      </w:pPr>
      <w:r>
        <w:rPr>
          <w:rFonts w:ascii="Times New Roman" w:hAnsi="Times New Roman" w:cs="Times New Roman"/>
          <w:bCs/>
          <w:sz w:val="28"/>
          <w:szCs w:val="28"/>
        </w:rPr>
        <w:tab/>
      </w:r>
      <w:r w:rsidRPr="007D188E">
        <w:rPr>
          <w:rFonts w:ascii="Times New Roman" w:hAnsi="Times New Roman" w:cs="Times New Roman"/>
          <w:bCs/>
          <w:sz w:val="28"/>
          <w:szCs w:val="28"/>
        </w:rPr>
        <w:t>+ Vị trí thửa đất trên Giấy chứng nhận đã cấp không chính xác so với vị</w:t>
      </w:r>
      <w:r w:rsidRPr="007D188E">
        <w:rPr>
          <w:rFonts w:ascii="Times New Roman" w:hAnsi="Times New Roman" w:cs="Times New Roman"/>
          <w:bCs/>
          <w:sz w:val="28"/>
          <w:szCs w:val="28"/>
        </w:rPr>
        <w:br/>
        <w:t>trí thực tế sử dụng đất tại thời điểm cấp Giấy chứng nhận đã cấp.</w:t>
      </w:r>
    </w:p>
    <w:p w14:paraId="1E66DFF4" w14:textId="77777777" w:rsidR="007D188E" w:rsidRDefault="007D188E" w:rsidP="00831BDC">
      <w:pPr>
        <w:spacing w:before="120" w:after="0"/>
        <w:ind w:firstLine="624"/>
        <w:jc w:val="both"/>
        <w:rPr>
          <w:rFonts w:ascii="Times New Roman" w:hAnsi="Times New Roman" w:cs="Times New Roman"/>
          <w:bCs/>
          <w:sz w:val="28"/>
          <w:szCs w:val="28"/>
        </w:rPr>
      </w:pPr>
      <w:r>
        <w:rPr>
          <w:rFonts w:ascii="Times New Roman" w:hAnsi="Times New Roman" w:cs="Times New Roman"/>
          <w:bCs/>
          <w:sz w:val="28"/>
          <w:szCs w:val="28"/>
        </w:rPr>
        <w:lastRenderedPageBreak/>
        <w:tab/>
      </w:r>
      <w:r w:rsidRPr="007D188E">
        <w:rPr>
          <w:rFonts w:ascii="Times New Roman" w:hAnsi="Times New Roman" w:cs="Times New Roman"/>
          <w:bCs/>
          <w:sz w:val="28"/>
          <w:szCs w:val="28"/>
        </w:rPr>
        <w:t>+ Quyền sử dụng đất, quyền sở hữu tài sản gắn liền với đất là tài sản</w:t>
      </w:r>
      <w:r w:rsidRPr="007D188E">
        <w:rPr>
          <w:rFonts w:ascii="Times New Roman" w:hAnsi="Times New Roman" w:cs="Times New Roman"/>
          <w:bCs/>
          <w:sz w:val="28"/>
          <w:szCs w:val="28"/>
        </w:rPr>
        <w:br/>
        <w:t>chung của vợ và chồng mà Giấy chứng nhận đã cấp chỉ ghi họ, tên của vợ hoặc</w:t>
      </w:r>
      <w:r w:rsidRPr="007D188E">
        <w:rPr>
          <w:rFonts w:ascii="Times New Roman" w:hAnsi="Times New Roman" w:cs="Times New Roman"/>
          <w:bCs/>
          <w:sz w:val="28"/>
          <w:szCs w:val="28"/>
        </w:rPr>
        <w:br/>
        <w:t>của chồng, nay có yêu cầu cấp đổi Giấy chứng nhận quyền sử dụng đất, quyền</w:t>
      </w:r>
      <w:r w:rsidRPr="007D188E">
        <w:rPr>
          <w:rFonts w:ascii="Times New Roman" w:hAnsi="Times New Roman" w:cs="Times New Roman"/>
          <w:bCs/>
          <w:sz w:val="28"/>
          <w:szCs w:val="28"/>
        </w:rPr>
        <w:br/>
        <w:t>sở hữu tài sản gắn liền với đất để ghi cả họ, tên vợ và họ, tên chồng.</w:t>
      </w:r>
    </w:p>
    <w:p w14:paraId="39CACAB1" w14:textId="77777777" w:rsidR="007D188E" w:rsidRDefault="007D188E" w:rsidP="00831BDC">
      <w:pPr>
        <w:spacing w:before="120" w:after="0"/>
        <w:ind w:firstLine="624"/>
        <w:jc w:val="both"/>
        <w:rPr>
          <w:rFonts w:ascii="Times New Roman" w:hAnsi="Times New Roman" w:cs="Times New Roman"/>
          <w:bCs/>
          <w:sz w:val="28"/>
          <w:szCs w:val="28"/>
        </w:rPr>
      </w:pPr>
      <w:r>
        <w:rPr>
          <w:rFonts w:ascii="Times New Roman" w:hAnsi="Times New Roman" w:cs="Times New Roman"/>
          <w:bCs/>
          <w:sz w:val="28"/>
          <w:szCs w:val="28"/>
        </w:rPr>
        <w:tab/>
      </w:r>
      <w:r w:rsidRPr="007D188E">
        <w:rPr>
          <w:rFonts w:ascii="Times New Roman" w:hAnsi="Times New Roman" w:cs="Times New Roman"/>
          <w:bCs/>
          <w:sz w:val="28"/>
          <w:szCs w:val="28"/>
        </w:rPr>
        <w:t>+ Giấy chứng nhận đã cấp ghi tên hộ gia đình, nay các thành viên có</w:t>
      </w:r>
      <w:r w:rsidRPr="007D188E">
        <w:rPr>
          <w:rFonts w:ascii="Times New Roman" w:hAnsi="Times New Roman" w:cs="Times New Roman"/>
          <w:bCs/>
          <w:sz w:val="28"/>
          <w:szCs w:val="28"/>
        </w:rPr>
        <w:br/>
        <w:t>chung quyền sử dụng đất của hộ gia đình đó có yêu cầu cấp đổi Giấy chứng</w:t>
      </w:r>
      <w:r w:rsidRPr="007D188E">
        <w:rPr>
          <w:rFonts w:ascii="Times New Roman" w:hAnsi="Times New Roman" w:cs="Times New Roman"/>
          <w:bCs/>
          <w:sz w:val="28"/>
          <w:szCs w:val="28"/>
        </w:rPr>
        <w:br/>
        <w:t>nhận quyền sử dụng đất, quyền sở hữu tài sản gắn liền với đất để ghi đầy đủ tên</w:t>
      </w:r>
      <w:r w:rsidRPr="007D188E">
        <w:rPr>
          <w:rFonts w:ascii="Times New Roman" w:hAnsi="Times New Roman" w:cs="Times New Roman"/>
          <w:bCs/>
          <w:sz w:val="28"/>
          <w:szCs w:val="28"/>
        </w:rPr>
        <w:br/>
        <w:t>thành viên có chung quyền sử dụng đất của hộ gia đình.</w:t>
      </w:r>
    </w:p>
    <w:p w14:paraId="1D5EDFC3" w14:textId="7A25263C" w:rsidR="007D188E" w:rsidRDefault="007D188E" w:rsidP="00831BDC">
      <w:pPr>
        <w:spacing w:before="120" w:after="0"/>
        <w:ind w:firstLine="624"/>
        <w:jc w:val="both"/>
        <w:rPr>
          <w:rFonts w:ascii="Times New Roman" w:hAnsi="Times New Roman" w:cs="Times New Roman"/>
          <w:bCs/>
          <w:sz w:val="28"/>
          <w:szCs w:val="28"/>
        </w:rPr>
      </w:pPr>
      <w:r>
        <w:rPr>
          <w:rFonts w:ascii="Times New Roman" w:hAnsi="Times New Roman" w:cs="Times New Roman"/>
          <w:bCs/>
          <w:sz w:val="28"/>
          <w:szCs w:val="28"/>
        </w:rPr>
        <w:tab/>
      </w:r>
      <w:r w:rsidRPr="007D188E">
        <w:rPr>
          <w:rFonts w:ascii="Times New Roman" w:hAnsi="Times New Roman" w:cs="Times New Roman"/>
          <w:bCs/>
          <w:sz w:val="28"/>
          <w:szCs w:val="28"/>
        </w:rPr>
        <w:t>- Không quá 10 ngày làm việc đối với trường hợp câp đổi Giấy chứng</w:t>
      </w:r>
      <w:r w:rsidRPr="007D188E">
        <w:rPr>
          <w:rFonts w:ascii="Times New Roman" w:hAnsi="Times New Roman" w:cs="Times New Roman"/>
          <w:bCs/>
          <w:sz w:val="28"/>
          <w:szCs w:val="28"/>
        </w:rPr>
        <w:br/>
        <w:t>nhận do thay đổi kích thước các cạnh, diện tích, số hiệu của thửa đất do đo đạc</w:t>
      </w:r>
      <w:r w:rsidRPr="007D188E">
        <w:rPr>
          <w:rFonts w:ascii="Times New Roman" w:hAnsi="Times New Roman" w:cs="Times New Roman"/>
          <w:bCs/>
          <w:sz w:val="28"/>
          <w:szCs w:val="28"/>
        </w:rPr>
        <w:br/>
        <w:t>lập bản đồ địa chính, trích đo địa chính thửa đất mà ranh giới thửa đất không</w:t>
      </w:r>
      <w:r w:rsidRPr="007D188E">
        <w:rPr>
          <w:rFonts w:ascii="Times New Roman" w:hAnsi="Times New Roman" w:cs="Times New Roman"/>
          <w:bCs/>
          <w:sz w:val="28"/>
          <w:szCs w:val="28"/>
        </w:rPr>
        <w:br/>
        <w:t>thay đổi.</w:t>
      </w:r>
    </w:p>
    <w:p w14:paraId="2C25EC6A" w14:textId="77777777" w:rsidR="007D188E" w:rsidRDefault="007D188E" w:rsidP="00831BDC">
      <w:pPr>
        <w:spacing w:before="120" w:after="0"/>
        <w:ind w:firstLine="624"/>
        <w:jc w:val="both"/>
        <w:rPr>
          <w:rFonts w:ascii="Times New Roman" w:hAnsi="Times New Roman" w:cs="Times New Roman"/>
          <w:bCs/>
          <w:sz w:val="28"/>
          <w:szCs w:val="28"/>
        </w:rPr>
      </w:pPr>
      <w:r>
        <w:rPr>
          <w:rFonts w:ascii="Times New Roman" w:hAnsi="Times New Roman" w:cs="Times New Roman"/>
          <w:bCs/>
          <w:sz w:val="28"/>
          <w:szCs w:val="28"/>
        </w:rPr>
        <w:tab/>
      </w:r>
      <w:r w:rsidRPr="007D188E">
        <w:rPr>
          <w:rFonts w:ascii="Times New Roman" w:hAnsi="Times New Roman" w:cs="Times New Roman"/>
          <w:bCs/>
          <w:sz w:val="28"/>
          <w:szCs w:val="28"/>
        </w:rPr>
        <w:t>Đối với các xã miền núi, hải đảo, vùng sâu, vùng xa, vùng có điều kiện</w:t>
      </w:r>
      <w:r w:rsidRPr="007D188E">
        <w:rPr>
          <w:rFonts w:ascii="Times New Roman" w:hAnsi="Times New Roman" w:cs="Times New Roman"/>
          <w:bCs/>
          <w:sz w:val="28"/>
          <w:szCs w:val="28"/>
        </w:rPr>
        <w:br/>
        <w:t>kinh tế - xã hội khó khăn, vùng có điều kiện kinh tế - xã hội đặc biệt khó khăn</w:t>
      </w:r>
      <w:r w:rsidRPr="007D188E">
        <w:rPr>
          <w:rFonts w:ascii="Times New Roman" w:hAnsi="Times New Roman" w:cs="Times New Roman"/>
          <w:bCs/>
          <w:sz w:val="28"/>
          <w:szCs w:val="28"/>
        </w:rPr>
        <w:br/>
        <w:t>thì thời gian thực hiện không quá 10 ngày làm việc.</w:t>
      </w:r>
    </w:p>
    <w:p w14:paraId="3CA94726" w14:textId="7180ED86" w:rsidR="007D188E" w:rsidRPr="007D188E" w:rsidRDefault="007D188E" w:rsidP="00831BDC">
      <w:pPr>
        <w:spacing w:before="120" w:after="0"/>
        <w:ind w:firstLine="624"/>
        <w:jc w:val="both"/>
        <w:rPr>
          <w:rFonts w:ascii="Times New Roman" w:hAnsi="Times New Roman" w:cs="Times New Roman"/>
          <w:bCs/>
          <w:sz w:val="28"/>
          <w:szCs w:val="28"/>
        </w:rPr>
      </w:pPr>
      <w:r>
        <w:rPr>
          <w:rFonts w:ascii="Times New Roman" w:hAnsi="Times New Roman" w:cs="Times New Roman"/>
          <w:bCs/>
          <w:sz w:val="28"/>
          <w:szCs w:val="28"/>
        </w:rPr>
        <w:tab/>
      </w:r>
      <w:r w:rsidRPr="007D188E">
        <w:rPr>
          <w:rFonts w:ascii="Times New Roman" w:hAnsi="Times New Roman" w:cs="Times New Roman"/>
          <w:bCs/>
          <w:sz w:val="28"/>
          <w:szCs w:val="28"/>
        </w:rPr>
        <w:t>- Trường hợp cấp đổi đồng loạt cho nhiều người sử dụng đất do đo đạc lập</w:t>
      </w:r>
      <w:r w:rsidRPr="007D188E">
        <w:rPr>
          <w:rFonts w:ascii="Times New Roman" w:hAnsi="Times New Roman" w:cs="Times New Roman"/>
          <w:bCs/>
          <w:sz w:val="28"/>
          <w:szCs w:val="28"/>
        </w:rPr>
        <w:br/>
        <w:t>bản đồ địa chính thì thời gian thực hiện theo dự án đã được cơ quan có thẩm</w:t>
      </w:r>
      <w:r w:rsidRPr="007D188E">
        <w:rPr>
          <w:rFonts w:ascii="Times New Roman" w:hAnsi="Times New Roman" w:cs="Times New Roman"/>
          <w:bCs/>
          <w:sz w:val="28"/>
          <w:szCs w:val="28"/>
        </w:rPr>
        <w:br/>
        <w:t>quyền phê duyệt</w:t>
      </w:r>
    </w:p>
    <w:p w14:paraId="4BE7062B" w14:textId="77777777" w:rsidR="007D188E" w:rsidRPr="00646626" w:rsidRDefault="007D188E" w:rsidP="00831BDC">
      <w:pPr>
        <w:spacing w:before="120" w:after="0"/>
        <w:ind w:firstLine="624"/>
        <w:jc w:val="both"/>
        <w:rPr>
          <w:rStyle w:val="fontstyle01"/>
          <w:i/>
        </w:rPr>
      </w:pPr>
      <w:r w:rsidRPr="00646626">
        <w:rPr>
          <w:rStyle w:val="fontstyle01"/>
          <w:i/>
        </w:rPr>
        <w:t>4. Đối tượng thực hiện thủ tục hành chính:</w:t>
      </w:r>
    </w:p>
    <w:p w14:paraId="6114F16A" w14:textId="1343AB2E" w:rsidR="007D188E" w:rsidRPr="004D2B5E" w:rsidRDefault="007D188E" w:rsidP="00831BDC">
      <w:pPr>
        <w:spacing w:before="120" w:after="0" w:line="300" w:lineRule="exact"/>
        <w:ind w:firstLine="624"/>
        <w:jc w:val="both"/>
        <w:rPr>
          <w:rFonts w:ascii="Times New Roman" w:hAnsi="Times New Roman" w:cs="Times New Roman"/>
          <w:bCs/>
          <w:color w:val="EE0000"/>
          <w:sz w:val="26"/>
          <w:szCs w:val="26"/>
        </w:rPr>
      </w:pPr>
      <w:r>
        <w:rPr>
          <w:rFonts w:ascii="Times New Roman" w:hAnsi="Times New Roman" w:cs="Times New Roman"/>
          <w:bCs/>
          <w:sz w:val="26"/>
          <w:szCs w:val="26"/>
        </w:rPr>
        <w:tab/>
      </w:r>
      <w:r w:rsidRPr="004D2B5E">
        <w:rPr>
          <w:rFonts w:ascii="Times New Roman" w:hAnsi="Times New Roman" w:cs="Times New Roman"/>
          <w:bCs/>
          <w:color w:val="EE0000"/>
          <w:sz w:val="26"/>
          <w:szCs w:val="26"/>
        </w:rPr>
        <w:t>- Tổ chức trong nước, tổ chức tôn giáo, tổ chức tôn giáo trực thuộc, tổ</w:t>
      </w:r>
      <w:r w:rsidRPr="004D2B5E">
        <w:rPr>
          <w:rFonts w:ascii="Times New Roman" w:hAnsi="Times New Roman" w:cs="Times New Roman"/>
          <w:bCs/>
          <w:color w:val="EE0000"/>
          <w:sz w:val="26"/>
          <w:szCs w:val="26"/>
        </w:rPr>
        <w:br/>
        <w:t>chức nước ngoài có chức năng ngoại giao, người gốc Việt Nam định cư ở nước</w:t>
      </w:r>
      <w:r w:rsidRPr="004D2B5E">
        <w:rPr>
          <w:rFonts w:ascii="Times New Roman" w:hAnsi="Times New Roman" w:cs="Times New Roman"/>
          <w:bCs/>
          <w:color w:val="EE0000"/>
          <w:sz w:val="26"/>
          <w:szCs w:val="26"/>
        </w:rPr>
        <w:br/>
        <w:t>ngoài, tổ chức kinh tế có vốn đầu tư nước ngoài; tổ chức nước ngoài, cá nhân</w:t>
      </w:r>
      <w:r w:rsidRPr="004D2B5E">
        <w:rPr>
          <w:rFonts w:ascii="Times New Roman" w:hAnsi="Times New Roman" w:cs="Times New Roman"/>
          <w:bCs/>
          <w:color w:val="EE0000"/>
          <w:sz w:val="26"/>
          <w:szCs w:val="26"/>
        </w:rPr>
        <w:br/>
        <w:t>nước ngoài.</w:t>
      </w:r>
    </w:p>
    <w:p w14:paraId="066CE3BB" w14:textId="1760B305" w:rsidR="007D188E" w:rsidRPr="004D2B5E" w:rsidRDefault="007D188E" w:rsidP="00831BDC">
      <w:pPr>
        <w:spacing w:before="120" w:after="0" w:line="300" w:lineRule="exact"/>
        <w:ind w:firstLine="624"/>
        <w:jc w:val="both"/>
        <w:rPr>
          <w:rFonts w:ascii="Times New Roman" w:hAnsi="Times New Roman" w:cs="Times New Roman"/>
          <w:bCs/>
          <w:color w:val="EE0000"/>
          <w:sz w:val="26"/>
          <w:szCs w:val="26"/>
        </w:rPr>
      </w:pPr>
      <w:r w:rsidRPr="004D2B5E">
        <w:rPr>
          <w:rFonts w:ascii="Times New Roman" w:hAnsi="Times New Roman" w:cs="Times New Roman"/>
          <w:bCs/>
          <w:color w:val="EE0000"/>
          <w:sz w:val="26"/>
          <w:szCs w:val="26"/>
        </w:rPr>
        <w:tab/>
        <w:t>- Cá nhân, cộng đồng dân cư.</w:t>
      </w:r>
    </w:p>
    <w:p w14:paraId="70355EE0" w14:textId="77777777" w:rsidR="007D188E" w:rsidRPr="00646626" w:rsidRDefault="007D188E" w:rsidP="00831BDC">
      <w:pPr>
        <w:spacing w:before="120" w:after="0"/>
        <w:ind w:firstLine="624"/>
        <w:jc w:val="both"/>
        <w:rPr>
          <w:rStyle w:val="fontstyle01"/>
          <w:i/>
        </w:rPr>
      </w:pPr>
      <w:r w:rsidRPr="00646626">
        <w:rPr>
          <w:rStyle w:val="fontstyle01"/>
          <w:i/>
        </w:rPr>
        <w:t>5. Cơ quan, người thực hiện thủ tục hành chính:</w:t>
      </w:r>
    </w:p>
    <w:p w14:paraId="73F3039C" w14:textId="77777777" w:rsidR="004D2B5E" w:rsidRDefault="004D2B5E" w:rsidP="00831BDC">
      <w:pPr>
        <w:spacing w:before="120" w:after="0"/>
        <w:ind w:firstLine="624"/>
        <w:jc w:val="both"/>
        <w:rPr>
          <w:rFonts w:ascii="Times New Roman" w:hAnsi="Times New Roman" w:cs="Times New Roman"/>
          <w:sz w:val="28"/>
          <w:szCs w:val="28"/>
        </w:rPr>
      </w:pPr>
      <w:r w:rsidRPr="00EA6305">
        <w:rPr>
          <w:rFonts w:ascii="Times New Roman" w:hAnsi="Times New Roman" w:cs="Times New Roman"/>
          <w:sz w:val="28"/>
          <w:szCs w:val="28"/>
        </w:rPr>
        <w:t>- Chi nhánh Văn phòng đăng ký đất đai, Văn phòng đăng ký đất đai</w:t>
      </w:r>
    </w:p>
    <w:p w14:paraId="6014C5FF" w14:textId="17FCB782" w:rsidR="004D2B5E" w:rsidRDefault="004D2B5E" w:rsidP="00831BDC">
      <w:pPr>
        <w:spacing w:before="120" w:after="0"/>
        <w:ind w:firstLine="624"/>
        <w:jc w:val="both"/>
        <w:rPr>
          <w:rFonts w:ascii="Times New Roman" w:hAnsi="Times New Roman" w:cs="Times New Roman"/>
          <w:sz w:val="28"/>
          <w:szCs w:val="28"/>
        </w:rPr>
      </w:pPr>
      <w:r w:rsidRPr="00AB4699">
        <w:rPr>
          <w:rStyle w:val="fontstyle21"/>
        </w:rPr>
        <w:t>- Cơ quan phối hợp (nếu có): Cơ quan thuế.</w:t>
      </w:r>
    </w:p>
    <w:p w14:paraId="0191F53D" w14:textId="77777777" w:rsidR="004D2B5E" w:rsidRPr="00646626" w:rsidRDefault="004D2B5E" w:rsidP="00831BDC">
      <w:pPr>
        <w:spacing w:before="120" w:after="0"/>
        <w:ind w:firstLine="624"/>
        <w:jc w:val="both"/>
        <w:rPr>
          <w:rStyle w:val="fontstyle01"/>
          <w:i/>
        </w:rPr>
      </w:pPr>
      <w:r w:rsidRPr="00646626">
        <w:rPr>
          <w:rStyle w:val="fontstyle01"/>
          <w:i/>
        </w:rPr>
        <w:t>6.  Kết quả thực hiện thủ tục hành chính:</w:t>
      </w:r>
    </w:p>
    <w:p w14:paraId="4D726EB9" w14:textId="77777777" w:rsidR="004D2B5E" w:rsidRDefault="004D2B5E" w:rsidP="00831BDC">
      <w:pPr>
        <w:spacing w:before="120" w:after="0"/>
        <w:ind w:firstLine="624"/>
        <w:jc w:val="both"/>
        <w:rPr>
          <w:rStyle w:val="fontstyle21"/>
        </w:rPr>
      </w:pPr>
      <w:r w:rsidRPr="00AB4699">
        <w:rPr>
          <w:rStyle w:val="fontstyle21"/>
        </w:rPr>
        <w:t>- Giấy chứng nhận.</w:t>
      </w:r>
    </w:p>
    <w:p w14:paraId="6BFECCC1" w14:textId="77777777" w:rsidR="004D2B5E" w:rsidRPr="00646626" w:rsidRDefault="004D2B5E" w:rsidP="00831BDC">
      <w:pPr>
        <w:spacing w:before="120" w:after="0"/>
        <w:ind w:firstLine="624"/>
        <w:jc w:val="both"/>
        <w:rPr>
          <w:rStyle w:val="fontstyle01"/>
          <w:i/>
        </w:rPr>
      </w:pPr>
      <w:r w:rsidRPr="00646626">
        <w:rPr>
          <w:rStyle w:val="fontstyle01"/>
          <w:i/>
        </w:rPr>
        <w:t>7. Lệ phí, phí (nếu có):</w:t>
      </w:r>
    </w:p>
    <w:p w14:paraId="2901F789" w14:textId="77777777" w:rsidR="004D2B5E" w:rsidRPr="00AB4699" w:rsidRDefault="004D2B5E" w:rsidP="00831BDC">
      <w:pPr>
        <w:spacing w:before="120" w:after="0"/>
        <w:ind w:firstLine="624"/>
        <w:jc w:val="both"/>
        <w:rPr>
          <w:rStyle w:val="fontstyle21"/>
        </w:rPr>
      </w:pPr>
      <w:r w:rsidRPr="00AB4699">
        <w:rPr>
          <w:rStyle w:val="fontstyle21"/>
        </w:rPr>
        <w:t>Theo quy định của Luật phí và lệ phí và các văn bản quy phạm pháp luật</w:t>
      </w:r>
      <w:r w:rsidRPr="00AB4699">
        <w:rPr>
          <w:color w:val="000000"/>
          <w:sz w:val="28"/>
          <w:szCs w:val="28"/>
        </w:rPr>
        <w:br/>
      </w:r>
      <w:r w:rsidRPr="00AB4699">
        <w:rPr>
          <w:rStyle w:val="fontstyle21"/>
        </w:rPr>
        <w:t>hướng dẫn Luật phí và lệ phí.</w:t>
      </w:r>
    </w:p>
    <w:p w14:paraId="4B81FA24" w14:textId="77777777" w:rsidR="004D2B5E" w:rsidRPr="00646626" w:rsidRDefault="004D2B5E" w:rsidP="00831BDC">
      <w:pPr>
        <w:spacing w:before="120" w:after="0"/>
        <w:ind w:firstLine="624"/>
        <w:jc w:val="both"/>
        <w:rPr>
          <w:rStyle w:val="fontstyle01"/>
          <w:i/>
        </w:rPr>
      </w:pPr>
      <w:r w:rsidRPr="00646626">
        <w:rPr>
          <w:rStyle w:val="fontstyle01"/>
          <w:i/>
        </w:rPr>
        <w:t>8. Tên mẫu đơn, mẫu tờ khai:</w:t>
      </w:r>
    </w:p>
    <w:p w14:paraId="5F1F7969" w14:textId="77777777" w:rsidR="004D2B5E" w:rsidRPr="00EA6305" w:rsidRDefault="004D2B5E" w:rsidP="00831BDC">
      <w:pPr>
        <w:spacing w:before="120" w:after="0"/>
        <w:ind w:firstLine="624"/>
        <w:jc w:val="both"/>
        <w:rPr>
          <w:rStyle w:val="fontstyle01"/>
          <w:iCs/>
        </w:rPr>
      </w:pPr>
      <w:r>
        <w:rPr>
          <w:rStyle w:val="fontstyle01"/>
          <w:i/>
        </w:rPr>
        <w:t>-</w:t>
      </w:r>
      <w:r>
        <w:rPr>
          <w:rStyle w:val="fontstyle01"/>
          <w:iCs/>
        </w:rPr>
        <w:t xml:space="preserve"> </w:t>
      </w:r>
      <w:r w:rsidRPr="00AB4699">
        <w:rPr>
          <w:rStyle w:val="fontstyle21"/>
        </w:rPr>
        <w:t>Mẫu số 1</w:t>
      </w:r>
      <w:r>
        <w:rPr>
          <w:rStyle w:val="fontstyle21"/>
        </w:rPr>
        <w:t>8</w:t>
      </w:r>
      <w:r w:rsidRPr="00AB4699">
        <w:rPr>
          <w:rStyle w:val="fontstyle21"/>
        </w:rPr>
        <w:t xml:space="preserve"> ban hành kèm theo Nghị định số 151/2025/NĐ-CP</w:t>
      </w:r>
      <w:r>
        <w:rPr>
          <w:rStyle w:val="fontstyle21"/>
        </w:rPr>
        <w:t>.</w:t>
      </w:r>
    </w:p>
    <w:p w14:paraId="6BF9E9A7" w14:textId="77777777" w:rsidR="004D2B5E" w:rsidRPr="00953EEB" w:rsidRDefault="004D2B5E" w:rsidP="004D2B5E">
      <w:pPr>
        <w:spacing w:before="120"/>
        <w:ind w:firstLine="720"/>
        <w:jc w:val="both"/>
        <w:rPr>
          <w:b/>
          <w:bCs/>
          <w:i/>
          <w:color w:val="000000"/>
          <w:sz w:val="28"/>
          <w:szCs w:val="28"/>
        </w:rPr>
      </w:pPr>
      <w:r w:rsidRPr="00953EEB">
        <w:rPr>
          <w:rStyle w:val="fontstyle21"/>
          <w:b/>
          <w:bCs/>
          <w:i/>
        </w:rPr>
        <w:t>9. Hồ sơ mẫu</w:t>
      </w:r>
    </w:p>
    <w:p w14:paraId="095F163D" w14:textId="77777777" w:rsidR="00831BDC" w:rsidRDefault="00831BDC" w:rsidP="00A22C43">
      <w:pPr>
        <w:spacing w:before="120" w:line="300" w:lineRule="exact"/>
        <w:jc w:val="center"/>
        <w:rPr>
          <w:rFonts w:ascii="Times New Roman" w:hAnsi="Times New Roman" w:cs="Times New Roman"/>
          <w:b/>
          <w:sz w:val="26"/>
          <w:szCs w:val="26"/>
        </w:rPr>
      </w:pPr>
    </w:p>
    <w:p w14:paraId="17503916" w14:textId="384D0E65" w:rsidR="00FF67A8" w:rsidRPr="00FF67A8" w:rsidRDefault="00820D3E" w:rsidP="00A22C43">
      <w:pPr>
        <w:spacing w:before="120" w:line="300" w:lineRule="exact"/>
        <w:jc w:val="center"/>
        <w:rPr>
          <w:rFonts w:ascii="Times New Roman" w:hAnsi="Times New Roman" w:cs="Times New Roman"/>
          <w:b/>
          <w:sz w:val="26"/>
          <w:szCs w:val="26"/>
        </w:rPr>
      </w:pPr>
      <w:r>
        <w:rPr>
          <w:rFonts w:ascii="Times New Roman" w:hAnsi="Times New Roman" w:cs="Times New Roman"/>
          <w:b/>
          <w:noProof/>
          <w:sz w:val="26"/>
          <w:szCs w:val="26"/>
        </w:rPr>
        <w:lastRenderedPageBreak/>
        <mc:AlternateContent>
          <mc:Choice Requires="wps">
            <w:drawing>
              <wp:anchor distT="0" distB="0" distL="114300" distR="114300" simplePos="0" relativeHeight="251659264" behindDoc="0" locked="0" layoutInCell="1" allowOverlap="1" wp14:anchorId="7F2E1766" wp14:editId="43654DA4">
                <wp:simplePos x="0" y="0"/>
                <wp:positionH relativeFrom="column">
                  <wp:posOffset>5317490</wp:posOffset>
                </wp:positionH>
                <wp:positionV relativeFrom="paragraph">
                  <wp:posOffset>-613410</wp:posOffset>
                </wp:positionV>
                <wp:extent cx="1143000" cy="579120"/>
                <wp:effectExtent l="0" t="0" r="19050" b="11430"/>
                <wp:wrapNone/>
                <wp:docPr id="1" name="Rectangle 1"/>
                <wp:cNvGraphicFramePr/>
                <a:graphic xmlns:a="http://schemas.openxmlformats.org/drawingml/2006/main">
                  <a:graphicData uri="http://schemas.microsoft.com/office/word/2010/wordprocessingShape">
                    <wps:wsp>
                      <wps:cNvSpPr/>
                      <wps:spPr>
                        <a:xfrm>
                          <a:off x="0" y="0"/>
                          <a:ext cx="1143000" cy="5791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3A9B2CF" w14:textId="7ACF0D91" w:rsidR="00820D3E" w:rsidRPr="00DB4B07" w:rsidRDefault="00820D3E" w:rsidP="00820D3E">
                            <w:pPr>
                              <w:jc w:val="center"/>
                              <w:rPr>
                                <w:rFonts w:ascii="Times New Roman" w:hAnsi="Times New Roman" w:cs="Times New Roman"/>
                                <w:b/>
                                <w:bCs/>
                                <w:sz w:val="32"/>
                                <w:szCs w:val="32"/>
                              </w:rPr>
                            </w:pPr>
                            <w:r w:rsidRPr="00DB4B07">
                              <w:rPr>
                                <w:rFonts w:ascii="Times New Roman" w:hAnsi="Times New Roman" w:cs="Times New Roman"/>
                                <w:b/>
                                <w:bCs/>
                                <w:sz w:val="32"/>
                                <w:szCs w:val="32"/>
                              </w:rPr>
                              <w:t>MẪU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2E1766" id="Rectangle 1" o:spid="_x0000_s1026" style="position:absolute;left:0;text-align:left;margin-left:418.7pt;margin-top:-48.3pt;width:90pt;height:4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" fillcolor="white [3201]" strokecolor="#70ad47 [3209]" strokeweight="1pt">
                <v:textbox>
                  <w:txbxContent>
                    <w:p w14:paraId="73A9B2CF" w14:textId="7ACF0D91" w:rsidR="00820D3E" w:rsidRPr="00DB4B07" w:rsidRDefault="00820D3E" w:rsidP="00820D3E">
                      <w:pPr>
                        <w:jc w:val="center"/>
                        <w:rPr>
                          <w:rFonts w:ascii="Times New Roman" w:hAnsi="Times New Roman" w:cs="Times New Roman"/>
                          <w:b/>
                          <w:bCs/>
                          <w:sz w:val="32"/>
                          <w:szCs w:val="32"/>
                        </w:rPr>
                      </w:pPr>
                      <w:r w:rsidRPr="00DB4B07">
                        <w:rPr>
                          <w:rFonts w:ascii="Times New Roman" w:hAnsi="Times New Roman" w:cs="Times New Roman"/>
                          <w:b/>
                          <w:bCs/>
                          <w:sz w:val="32"/>
                          <w:szCs w:val="32"/>
                        </w:rPr>
                        <w:t>MẪU</w:t>
                      </w:r>
                    </w:p>
                  </w:txbxContent>
                </v:textbox>
              </v:rect>
            </w:pict>
          </mc:Fallback>
        </mc:AlternateContent>
      </w:r>
      <w:r w:rsidR="00FF67A8" w:rsidRPr="00FF67A8">
        <w:rPr>
          <w:rFonts w:ascii="Times New Roman" w:hAnsi="Times New Roman" w:cs="Times New Roman"/>
          <w:b/>
          <w:sz w:val="26"/>
          <w:szCs w:val="26"/>
        </w:rPr>
        <w:t>Mẫu số 18. Đơn đăng ký biến động đất đai, tài sản gắn liền với đất</w:t>
      </w:r>
      <w:bookmarkEnd w:id="0"/>
    </w:p>
    <w:p w14:paraId="7BAAAD7F" w14:textId="57735A33" w:rsidR="00FF67A8" w:rsidRPr="00FF67A8" w:rsidRDefault="00FF67A8" w:rsidP="00A22C43">
      <w:pPr>
        <w:spacing w:before="120" w:line="300" w:lineRule="exact"/>
        <w:jc w:val="center"/>
        <w:rPr>
          <w:rFonts w:ascii="Times New Roman" w:hAnsi="Times New Roman" w:cs="Times New Roman"/>
          <w:sz w:val="26"/>
          <w:szCs w:val="26"/>
        </w:rPr>
      </w:pPr>
      <w:r w:rsidRPr="00FF67A8">
        <w:rPr>
          <w:rFonts w:ascii="Times New Roman" w:hAnsi="Times New Roman" w:cs="Times New Roman"/>
          <w:b/>
          <w:sz w:val="26"/>
          <w:szCs w:val="26"/>
        </w:rPr>
        <w:t>CỘNG HÒA XÃ HỘI CHỦ NGHĨA VIỆT NAM</w:t>
      </w:r>
      <w:r w:rsidRPr="00FF67A8">
        <w:rPr>
          <w:rFonts w:ascii="Times New Roman" w:hAnsi="Times New Roman" w:cs="Times New Roman"/>
          <w:b/>
          <w:sz w:val="26"/>
          <w:szCs w:val="26"/>
        </w:rPr>
        <w:br/>
        <w:t>Độc lập - Tự do - Hạnh phúc</w:t>
      </w:r>
      <w:r w:rsidRPr="00FF67A8">
        <w:rPr>
          <w:rFonts w:ascii="Times New Roman" w:hAnsi="Times New Roman" w:cs="Times New Roman"/>
          <w:b/>
          <w:sz w:val="26"/>
          <w:szCs w:val="26"/>
        </w:rPr>
        <w:br/>
        <w:t>---------------</w:t>
      </w:r>
    </w:p>
    <w:p w14:paraId="5DCEDD4B" w14:textId="48A21E28" w:rsidR="00FF67A8" w:rsidRPr="00FF67A8" w:rsidRDefault="00FF67A8" w:rsidP="00A22C43">
      <w:pPr>
        <w:spacing w:before="120" w:line="300" w:lineRule="exact"/>
        <w:jc w:val="center"/>
        <w:rPr>
          <w:rFonts w:ascii="Times New Roman" w:hAnsi="Times New Roman" w:cs="Times New Roman"/>
          <w:b/>
          <w:sz w:val="26"/>
          <w:szCs w:val="26"/>
        </w:rPr>
      </w:pPr>
      <w:r w:rsidRPr="00FF67A8">
        <w:rPr>
          <w:rFonts w:ascii="Times New Roman" w:hAnsi="Times New Roman" w:cs="Times New Roman"/>
          <w:b/>
          <w:sz w:val="26"/>
          <w:szCs w:val="26"/>
        </w:rPr>
        <w:t>ĐƠN ĐĂNG KÝ BIẾN ĐỘNG ĐẤT ĐAI, TÀI SẢN GẮN LIỀN VỚI ĐẤT</w:t>
      </w:r>
    </w:p>
    <w:p w14:paraId="640C5F55" w14:textId="730D4E61" w:rsidR="00FF67A8" w:rsidRPr="00FF67A8" w:rsidRDefault="00FF67A8" w:rsidP="00A22C43">
      <w:pPr>
        <w:spacing w:before="120" w:line="300" w:lineRule="exact"/>
        <w:jc w:val="center"/>
        <w:rPr>
          <w:rFonts w:ascii="Times New Roman" w:hAnsi="Times New Roman" w:cs="Times New Roman"/>
          <w:sz w:val="26"/>
          <w:szCs w:val="26"/>
        </w:rPr>
      </w:pPr>
      <w:r w:rsidRPr="00FF67A8">
        <w:rPr>
          <w:rFonts w:ascii="Times New Roman" w:hAnsi="Times New Roman" w:cs="Times New Roman"/>
          <w:sz w:val="26"/>
          <w:szCs w:val="26"/>
        </w:rPr>
        <w:t xml:space="preserve">Kính gửi: </w:t>
      </w:r>
      <w:r w:rsidR="0015433B" w:rsidRPr="0015433B">
        <w:rPr>
          <w:rFonts w:ascii="Times New Roman" w:hAnsi="Times New Roman" w:cs="Times New Roman"/>
          <w:color w:val="EE0000"/>
          <w:sz w:val="26"/>
          <w:szCs w:val="26"/>
        </w:rPr>
        <w:t>Chi nhánh văn phòng Đăng ký đất đai khu vực ……</w:t>
      </w:r>
      <w:r w:rsidRPr="0015433B">
        <w:rPr>
          <w:rFonts w:ascii="Times New Roman" w:hAnsi="Times New Roman" w:cs="Times New Roman"/>
          <w:color w:val="EE0000"/>
          <w:sz w:val="26"/>
          <w:szCs w:val="26"/>
          <w:vertAlign w:val="superscript"/>
        </w:rPr>
        <w:t>(</w:t>
      </w:r>
      <w:r w:rsidRPr="00FF67A8">
        <w:rPr>
          <w:rFonts w:ascii="Times New Roman" w:hAnsi="Times New Roman" w:cs="Times New Roman"/>
          <w:sz w:val="26"/>
          <w:szCs w:val="26"/>
          <w:vertAlign w:val="superscript"/>
        </w:rPr>
        <w:t>1)</w:t>
      </w:r>
    </w:p>
    <w:p w14:paraId="49B23EF5" w14:textId="162582F2" w:rsidR="00FF67A8" w:rsidRPr="00FF67A8" w:rsidRDefault="00FF67A8" w:rsidP="00923246">
      <w:pPr>
        <w:tabs>
          <w:tab w:val="decimal" w:leader="dot" w:pos="284"/>
        </w:tabs>
        <w:spacing w:after="0" w:line="340" w:lineRule="exact"/>
        <w:rPr>
          <w:rFonts w:ascii="Times New Roman" w:hAnsi="Times New Roman" w:cs="Times New Roman"/>
          <w:sz w:val="26"/>
          <w:szCs w:val="26"/>
        </w:rPr>
      </w:pPr>
      <w:r w:rsidRPr="00FF67A8">
        <w:rPr>
          <w:rFonts w:ascii="Times New Roman" w:hAnsi="Times New Roman" w:cs="Times New Roman"/>
          <w:sz w:val="26"/>
          <w:szCs w:val="26"/>
        </w:rPr>
        <w:t>1. Người sử dụng đất, chủ sở hữu tài sản gắn liền với đất, người quản lý đất:</w:t>
      </w:r>
    </w:p>
    <w:p w14:paraId="77C05696" w14:textId="77777777" w:rsidR="00DF35E2" w:rsidRDefault="00833BC5" w:rsidP="00DF35E2">
      <w:pPr>
        <w:tabs>
          <w:tab w:val="decimal" w:leader="dot" w:pos="284"/>
          <w:tab w:val="left" w:leader="dot" w:pos="7920"/>
        </w:tabs>
        <w:spacing w:after="0" w:line="340" w:lineRule="exact"/>
        <w:ind w:right="-144" w:firstLine="709"/>
        <w:rPr>
          <w:rFonts w:ascii="Times New Roman" w:hAnsi="Times New Roman" w:cs="Times New Roman"/>
          <w:sz w:val="26"/>
          <w:szCs w:val="26"/>
        </w:rPr>
      </w:pPr>
      <w:r>
        <w:rPr>
          <w:rFonts w:ascii="Times New Roman" w:hAnsi="Times New Roman" w:cs="Times New Roman"/>
          <w:sz w:val="26"/>
          <w:szCs w:val="26"/>
        </w:rPr>
        <w:t>-</w:t>
      </w:r>
      <w:r w:rsidR="00FF67A8" w:rsidRPr="00FF67A8">
        <w:rPr>
          <w:rFonts w:ascii="Times New Roman" w:hAnsi="Times New Roman" w:cs="Times New Roman"/>
          <w:sz w:val="26"/>
          <w:szCs w:val="26"/>
        </w:rPr>
        <w:t xml:space="preserve"> Tên</w:t>
      </w:r>
      <w:r w:rsidR="00FF67A8" w:rsidRPr="00FF67A8">
        <w:rPr>
          <w:rFonts w:ascii="Times New Roman" w:hAnsi="Times New Roman" w:cs="Times New Roman"/>
          <w:sz w:val="26"/>
          <w:szCs w:val="26"/>
          <w:vertAlign w:val="superscript"/>
        </w:rPr>
        <w:t>(2)</w:t>
      </w:r>
      <w:r w:rsidR="00FF67A8" w:rsidRPr="00FF67A8">
        <w:rPr>
          <w:rFonts w:ascii="Times New Roman" w:hAnsi="Times New Roman" w:cs="Times New Roman"/>
          <w:sz w:val="26"/>
          <w:szCs w:val="26"/>
        </w:rPr>
        <w:t xml:space="preserve">: </w:t>
      </w:r>
      <w:r w:rsidR="0015433B" w:rsidRPr="0015433B">
        <w:rPr>
          <w:rFonts w:ascii="Times New Roman" w:hAnsi="Times New Roman" w:cs="Times New Roman"/>
          <w:color w:val="EE0000"/>
          <w:sz w:val="26"/>
          <w:szCs w:val="26"/>
        </w:rPr>
        <w:t>Nguyễn Văn A</w:t>
      </w:r>
    </w:p>
    <w:p w14:paraId="0EA32A01" w14:textId="09B4CA44" w:rsidR="00FF67A8" w:rsidRPr="00DF35E2" w:rsidRDefault="00833BC5" w:rsidP="00DF35E2">
      <w:pPr>
        <w:tabs>
          <w:tab w:val="decimal" w:leader="dot" w:pos="284"/>
          <w:tab w:val="left" w:leader="dot" w:pos="7920"/>
        </w:tabs>
        <w:spacing w:after="0" w:line="340" w:lineRule="exact"/>
        <w:ind w:right="-144" w:firstLine="709"/>
        <w:rPr>
          <w:rFonts w:ascii="Times New Roman" w:hAnsi="Times New Roman" w:cs="Times New Roman"/>
          <w:sz w:val="26"/>
          <w:szCs w:val="26"/>
        </w:rPr>
      </w:pPr>
      <w:r w:rsidRPr="00255565">
        <w:rPr>
          <w:rFonts w:ascii="Times New Roman" w:hAnsi="Times New Roman" w:cs="Times New Roman"/>
          <w:color w:val="EE0000"/>
          <w:sz w:val="26"/>
          <w:szCs w:val="26"/>
        </w:rPr>
        <w:t>-</w:t>
      </w:r>
      <w:r w:rsidR="00FF67A8" w:rsidRPr="00255565">
        <w:rPr>
          <w:rFonts w:ascii="Times New Roman" w:hAnsi="Times New Roman" w:cs="Times New Roman"/>
          <w:color w:val="EE0000"/>
          <w:sz w:val="26"/>
          <w:szCs w:val="26"/>
        </w:rPr>
        <w:t xml:space="preserve"> Giấy tờ nhân thân/pháp nhân</w:t>
      </w:r>
      <w:r w:rsidR="00FF67A8" w:rsidRPr="00255565">
        <w:rPr>
          <w:rFonts w:ascii="Times New Roman" w:hAnsi="Times New Roman" w:cs="Times New Roman"/>
          <w:color w:val="EE0000"/>
          <w:sz w:val="26"/>
          <w:szCs w:val="26"/>
          <w:vertAlign w:val="superscript"/>
        </w:rPr>
        <w:t>(2)</w:t>
      </w:r>
      <w:r w:rsidR="00FF67A8" w:rsidRPr="00255565">
        <w:rPr>
          <w:rFonts w:ascii="Times New Roman" w:hAnsi="Times New Roman" w:cs="Times New Roman"/>
          <w:color w:val="EE0000"/>
          <w:sz w:val="26"/>
          <w:szCs w:val="26"/>
        </w:rPr>
        <w:t xml:space="preserve">: </w:t>
      </w:r>
      <w:r w:rsidR="0015433B" w:rsidRPr="00255565">
        <w:rPr>
          <w:rFonts w:ascii="Times New Roman" w:hAnsi="Times New Roman" w:cs="Times New Roman"/>
          <w:color w:val="EE0000"/>
          <w:sz w:val="26"/>
          <w:szCs w:val="26"/>
        </w:rPr>
        <w:t xml:space="preserve"> 019</w:t>
      </w:r>
      <w:r w:rsidR="00D715E1" w:rsidRPr="00255565">
        <w:rPr>
          <w:rFonts w:ascii="Times New Roman" w:hAnsi="Times New Roman" w:cs="Times New Roman"/>
          <w:color w:val="EE0000"/>
          <w:sz w:val="26"/>
          <w:szCs w:val="26"/>
        </w:rPr>
        <w:t>095013475</w:t>
      </w:r>
    </w:p>
    <w:p w14:paraId="248F30F9" w14:textId="7CA9F332" w:rsidR="00FF67A8" w:rsidRPr="00255565" w:rsidRDefault="00833BC5" w:rsidP="00DF35E2">
      <w:pPr>
        <w:tabs>
          <w:tab w:val="decimal" w:leader="dot" w:pos="284"/>
          <w:tab w:val="left" w:leader="dot" w:pos="7920"/>
        </w:tabs>
        <w:spacing w:after="0" w:line="340" w:lineRule="exact"/>
        <w:ind w:right="-144" w:firstLine="709"/>
        <w:rPr>
          <w:rFonts w:ascii="Times New Roman" w:hAnsi="Times New Roman" w:cs="Times New Roman"/>
          <w:color w:val="EE0000"/>
          <w:sz w:val="26"/>
          <w:szCs w:val="26"/>
        </w:rPr>
      </w:pPr>
      <w:r w:rsidRPr="00255565">
        <w:rPr>
          <w:rFonts w:ascii="Times New Roman" w:hAnsi="Times New Roman" w:cs="Times New Roman"/>
          <w:color w:val="EE0000"/>
          <w:sz w:val="26"/>
          <w:szCs w:val="26"/>
        </w:rPr>
        <w:t>-</w:t>
      </w:r>
      <w:r w:rsidR="00FF67A8" w:rsidRPr="00255565">
        <w:rPr>
          <w:rFonts w:ascii="Times New Roman" w:hAnsi="Times New Roman" w:cs="Times New Roman"/>
          <w:color w:val="EE0000"/>
          <w:sz w:val="26"/>
          <w:szCs w:val="26"/>
        </w:rPr>
        <w:t xml:space="preserve"> Địa chỉ</w:t>
      </w:r>
      <w:r w:rsidR="00FF67A8" w:rsidRPr="00255565">
        <w:rPr>
          <w:rFonts w:ascii="Times New Roman" w:hAnsi="Times New Roman" w:cs="Times New Roman"/>
          <w:color w:val="EE0000"/>
          <w:sz w:val="26"/>
          <w:szCs w:val="26"/>
          <w:vertAlign w:val="superscript"/>
        </w:rPr>
        <w:t>(2)</w:t>
      </w:r>
      <w:r w:rsidR="00FF67A8" w:rsidRPr="00255565">
        <w:rPr>
          <w:rFonts w:ascii="Times New Roman" w:hAnsi="Times New Roman" w:cs="Times New Roman"/>
          <w:color w:val="EE0000"/>
          <w:sz w:val="26"/>
          <w:szCs w:val="26"/>
        </w:rPr>
        <w:t xml:space="preserve">: </w:t>
      </w:r>
      <w:r w:rsidR="00903B19">
        <w:rPr>
          <w:rFonts w:ascii="Times New Roman" w:hAnsi="Times New Roman" w:cs="Times New Roman"/>
          <w:color w:val="EE0000"/>
          <w:sz w:val="26"/>
          <w:szCs w:val="26"/>
        </w:rPr>
        <w:t xml:space="preserve">Phường </w:t>
      </w:r>
      <w:r w:rsidR="0015433B" w:rsidRPr="00255565">
        <w:rPr>
          <w:rFonts w:ascii="Times New Roman" w:hAnsi="Times New Roman" w:cs="Times New Roman"/>
          <w:color w:val="EE0000"/>
          <w:sz w:val="26"/>
          <w:szCs w:val="26"/>
        </w:rPr>
        <w:t xml:space="preserve">Xã </w:t>
      </w:r>
      <w:r w:rsidR="00903B19">
        <w:rPr>
          <w:rFonts w:ascii="Times New Roman" w:hAnsi="Times New Roman" w:cs="Times New Roman"/>
          <w:color w:val="EE0000"/>
          <w:sz w:val="26"/>
          <w:szCs w:val="26"/>
        </w:rPr>
        <w:t>………..</w:t>
      </w:r>
      <w:r w:rsidR="0015433B" w:rsidRPr="00255565">
        <w:rPr>
          <w:rFonts w:ascii="Times New Roman" w:hAnsi="Times New Roman" w:cs="Times New Roman"/>
          <w:color w:val="EE0000"/>
          <w:sz w:val="26"/>
          <w:szCs w:val="26"/>
        </w:rPr>
        <w:t>, tỉnh Thái Nguyên</w:t>
      </w:r>
    </w:p>
    <w:p w14:paraId="2456744F" w14:textId="7F784877" w:rsidR="00B74734" w:rsidRPr="00FF67A8" w:rsidRDefault="00B74734" w:rsidP="00DF35E2">
      <w:pPr>
        <w:tabs>
          <w:tab w:val="decimal" w:leader="dot" w:pos="284"/>
          <w:tab w:val="left" w:leader="dot" w:pos="7920"/>
        </w:tabs>
        <w:spacing w:after="0" w:line="340" w:lineRule="exact"/>
        <w:ind w:right="-144" w:firstLine="709"/>
        <w:rPr>
          <w:rFonts w:ascii="Times New Roman" w:hAnsi="Times New Roman" w:cs="Times New Roman"/>
          <w:sz w:val="26"/>
          <w:szCs w:val="26"/>
        </w:rPr>
      </w:pPr>
      <w:r>
        <w:rPr>
          <w:rFonts w:ascii="Times New Roman" w:hAnsi="Times New Roman" w:cs="Times New Roman"/>
          <w:sz w:val="26"/>
          <w:szCs w:val="26"/>
        </w:rPr>
        <w:t>-</w:t>
      </w:r>
      <w:r w:rsidRPr="00FF67A8">
        <w:rPr>
          <w:rFonts w:ascii="Times New Roman" w:hAnsi="Times New Roman" w:cs="Times New Roman"/>
          <w:sz w:val="26"/>
          <w:szCs w:val="26"/>
        </w:rPr>
        <w:t xml:space="preserve"> Tên</w:t>
      </w:r>
      <w:r w:rsidRPr="00FF67A8">
        <w:rPr>
          <w:rFonts w:ascii="Times New Roman" w:hAnsi="Times New Roman" w:cs="Times New Roman"/>
          <w:sz w:val="26"/>
          <w:szCs w:val="26"/>
          <w:vertAlign w:val="superscript"/>
        </w:rPr>
        <w:t>(2)</w:t>
      </w:r>
      <w:r w:rsidRPr="00FF67A8">
        <w:rPr>
          <w:rFonts w:ascii="Times New Roman" w:hAnsi="Times New Roman" w:cs="Times New Roman"/>
          <w:sz w:val="26"/>
          <w:szCs w:val="26"/>
        </w:rPr>
        <w:t xml:space="preserve">: </w:t>
      </w:r>
      <w:r w:rsidR="0015433B" w:rsidRPr="00255565">
        <w:rPr>
          <w:rFonts w:ascii="Times New Roman" w:hAnsi="Times New Roman" w:cs="Times New Roman"/>
          <w:color w:val="EE0000"/>
          <w:sz w:val="26"/>
          <w:szCs w:val="26"/>
        </w:rPr>
        <w:t>Nguyễn Thị B</w:t>
      </w:r>
    </w:p>
    <w:p w14:paraId="23B8C8DA" w14:textId="0DB5BF02" w:rsidR="00B74734" w:rsidRPr="00255565" w:rsidRDefault="00B74734" w:rsidP="00DF35E2">
      <w:pPr>
        <w:tabs>
          <w:tab w:val="decimal" w:leader="dot" w:pos="284"/>
          <w:tab w:val="left" w:leader="dot" w:pos="7920"/>
        </w:tabs>
        <w:spacing w:after="0" w:line="340" w:lineRule="exact"/>
        <w:ind w:right="-144" w:firstLine="709"/>
        <w:rPr>
          <w:rFonts w:ascii="Times New Roman" w:hAnsi="Times New Roman" w:cs="Times New Roman"/>
          <w:color w:val="EE0000"/>
          <w:sz w:val="26"/>
          <w:szCs w:val="26"/>
        </w:rPr>
      </w:pPr>
      <w:r w:rsidRPr="00255565">
        <w:rPr>
          <w:rFonts w:ascii="Times New Roman" w:hAnsi="Times New Roman" w:cs="Times New Roman"/>
          <w:color w:val="EE0000"/>
          <w:sz w:val="26"/>
          <w:szCs w:val="26"/>
        </w:rPr>
        <w:t>- Giấy tờ nhân thân/pháp nhân</w:t>
      </w:r>
      <w:r w:rsidRPr="00255565">
        <w:rPr>
          <w:rFonts w:ascii="Times New Roman" w:hAnsi="Times New Roman" w:cs="Times New Roman"/>
          <w:color w:val="EE0000"/>
          <w:sz w:val="26"/>
          <w:szCs w:val="26"/>
          <w:vertAlign w:val="superscript"/>
        </w:rPr>
        <w:t>(2)</w:t>
      </w:r>
      <w:r w:rsidRPr="00255565">
        <w:rPr>
          <w:rFonts w:ascii="Times New Roman" w:hAnsi="Times New Roman" w:cs="Times New Roman"/>
          <w:color w:val="EE0000"/>
          <w:sz w:val="26"/>
          <w:szCs w:val="26"/>
        </w:rPr>
        <w:t>:</w:t>
      </w:r>
      <w:r w:rsidR="00D715E1" w:rsidRPr="00255565">
        <w:rPr>
          <w:rFonts w:ascii="Times New Roman" w:hAnsi="Times New Roman" w:cs="Times New Roman"/>
          <w:color w:val="EE0000"/>
          <w:sz w:val="26"/>
          <w:szCs w:val="26"/>
        </w:rPr>
        <w:t xml:space="preserve"> 019195013465</w:t>
      </w:r>
    </w:p>
    <w:p w14:paraId="02FE17FC" w14:textId="338F11C2" w:rsidR="00B74734" w:rsidRPr="00255565" w:rsidRDefault="00B74734" w:rsidP="00DF35E2">
      <w:pPr>
        <w:tabs>
          <w:tab w:val="decimal" w:leader="dot" w:pos="284"/>
          <w:tab w:val="left" w:leader="dot" w:pos="7920"/>
        </w:tabs>
        <w:spacing w:after="0" w:line="340" w:lineRule="exact"/>
        <w:ind w:right="-144" w:firstLine="709"/>
        <w:rPr>
          <w:rFonts w:ascii="Times New Roman" w:hAnsi="Times New Roman" w:cs="Times New Roman"/>
          <w:color w:val="EE0000"/>
          <w:sz w:val="26"/>
          <w:szCs w:val="26"/>
        </w:rPr>
      </w:pPr>
      <w:r w:rsidRPr="00255565">
        <w:rPr>
          <w:rFonts w:ascii="Times New Roman" w:hAnsi="Times New Roman" w:cs="Times New Roman"/>
          <w:color w:val="EE0000"/>
          <w:sz w:val="26"/>
          <w:szCs w:val="26"/>
        </w:rPr>
        <w:t>- Địa chỉ</w:t>
      </w:r>
      <w:r w:rsidRPr="00255565">
        <w:rPr>
          <w:rFonts w:ascii="Times New Roman" w:hAnsi="Times New Roman" w:cs="Times New Roman"/>
          <w:color w:val="EE0000"/>
          <w:sz w:val="26"/>
          <w:szCs w:val="26"/>
          <w:vertAlign w:val="superscript"/>
        </w:rPr>
        <w:t>(2)</w:t>
      </w:r>
      <w:r w:rsidRPr="00255565">
        <w:rPr>
          <w:rFonts w:ascii="Times New Roman" w:hAnsi="Times New Roman" w:cs="Times New Roman"/>
          <w:color w:val="EE0000"/>
          <w:sz w:val="26"/>
          <w:szCs w:val="26"/>
        </w:rPr>
        <w:t xml:space="preserve">: </w:t>
      </w:r>
      <w:r w:rsidR="00903B19">
        <w:rPr>
          <w:rFonts w:ascii="Times New Roman" w:hAnsi="Times New Roman" w:cs="Times New Roman"/>
          <w:color w:val="EE0000"/>
          <w:sz w:val="26"/>
          <w:szCs w:val="26"/>
        </w:rPr>
        <w:t xml:space="preserve">Phường </w:t>
      </w:r>
      <w:r w:rsidR="00903B19" w:rsidRPr="00255565">
        <w:rPr>
          <w:rFonts w:ascii="Times New Roman" w:hAnsi="Times New Roman" w:cs="Times New Roman"/>
          <w:color w:val="EE0000"/>
          <w:sz w:val="26"/>
          <w:szCs w:val="26"/>
        </w:rPr>
        <w:t xml:space="preserve">Xã </w:t>
      </w:r>
      <w:r w:rsidR="00903B19">
        <w:rPr>
          <w:rFonts w:ascii="Times New Roman" w:hAnsi="Times New Roman" w:cs="Times New Roman"/>
          <w:color w:val="EE0000"/>
          <w:sz w:val="26"/>
          <w:szCs w:val="26"/>
        </w:rPr>
        <w:t>………..</w:t>
      </w:r>
      <w:r w:rsidR="00903B19" w:rsidRPr="00255565">
        <w:rPr>
          <w:rFonts w:ascii="Times New Roman" w:hAnsi="Times New Roman" w:cs="Times New Roman"/>
          <w:color w:val="EE0000"/>
          <w:sz w:val="26"/>
          <w:szCs w:val="26"/>
        </w:rPr>
        <w:t>, tỉnh Thái Nguyên</w:t>
      </w:r>
    </w:p>
    <w:p w14:paraId="68EAC848" w14:textId="2095D73E" w:rsidR="00FF67A8" w:rsidRPr="00FF67A8" w:rsidRDefault="00833BC5" w:rsidP="00DF35E2">
      <w:pPr>
        <w:tabs>
          <w:tab w:val="decimal" w:leader="dot" w:pos="284"/>
          <w:tab w:val="left" w:leader="dot" w:pos="7920"/>
        </w:tabs>
        <w:spacing w:after="0" w:line="340" w:lineRule="exact"/>
        <w:ind w:firstLine="709"/>
        <w:rPr>
          <w:rFonts w:ascii="Times New Roman" w:hAnsi="Times New Roman" w:cs="Times New Roman"/>
          <w:sz w:val="26"/>
          <w:szCs w:val="26"/>
        </w:rPr>
      </w:pPr>
      <w:r>
        <w:rPr>
          <w:rFonts w:ascii="Times New Roman" w:hAnsi="Times New Roman" w:cs="Times New Roman"/>
          <w:sz w:val="26"/>
          <w:szCs w:val="26"/>
        </w:rPr>
        <w:t>a</w:t>
      </w:r>
      <w:r w:rsidR="00FF67A8" w:rsidRPr="00FF67A8">
        <w:rPr>
          <w:rFonts w:ascii="Times New Roman" w:hAnsi="Times New Roman" w:cs="Times New Roman"/>
          <w:sz w:val="26"/>
          <w:szCs w:val="26"/>
        </w:rPr>
        <w:t>) Điện thoại liên hệ (nếu có</w:t>
      </w:r>
      <w:r w:rsidR="00FF67A8" w:rsidRPr="00255565">
        <w:rPr>
          <w:rFonts w:ascii="Times New Roman" w:hAnsi="Times New Roman" w:cs="Times New Roman"/>
          <w:sz w:val="26"/>
          <w:szCs w:val="26"/>
        </w:rPr>
        <w:t>):</w:t>
      </w:r>
      <w:r w:rsidR="00FF67A8" w:rsidRPr="00255565">
        <w:rPr>
          <w:rFonts w:ascii="Times New Roman" w:hAnsi="Times New Roman" w:cs="Times New Roman"/>
          <w:color w:val="EE0000"/>
          <w:sz w:val="26"/>
          <w:szCs w:val="26"/>
        </w:rPr>
        <w:t xml:space="preserve"> </w:t>
      </w:r>
      <w:r w:rsidR="0015433B" w:rsidRPr="00255565">
        <w:rPr>
          <w:rFonts w:ascii="Times New Roman" w:hAnsi="Times New Roman" w:cs="Times New Roman"/>
          <w:color w:val="EE0000"/>
          <w:sz w:val="26"/>
          <w:szCs w:val="26"/>
        </w:rPr>
        <w:t>0908</w:t>
      </w:r>
      <w:r w:rsidR="00495E86">
        <w:rPr>
          <w:rFonts w:ascii="Times New Roman" w:hAnsi="Times New Roman" w:cs="Times New Roman"/>
          <w:color w:val="EE0000"/>
          <w:sz w:val="26"/>
          <w:szCs w:val="26"/>
        </w:rPr>
        <w:t>xxxxx</w:t>
      </w:r>
      <w:r w:rsidR="0015433B" w:rsidRPr="00255565">
        <w:rPr>
          <w:rFonts w:ascii="Times New Roman" w:hAnsi="Times New Roman" w:cs="Times New Roman"/>
          <w:color w:val="EE0000"/>
          <w:sz w:val="26"/>
          <w:szCs w:val="26"/>
        </w:rPr>
        <w:t xml:space="preserve">   </w:t>
      </w:r>
      <w:r w:rsidR="00FF67A8" w:rsidRPr="00FF67A8">
        <w:rPr>
          <w:rFonts w:ascii="Times New Roman" w:hAnsi="Times New Roman" w:cs="Times New Roman"/>
          <w:sz w:val="26"/>
          <w:szCs w:val="26"/>
        </w:rPr>
        <w:t xml:space="preserve">Hộp thư điện tử (nếu có): </w:t>
      </w:r>
      <w:r w:rsidR="00FF67A8" w:rsidRPr="00FF67A8">
        <w:rPr>
          <w:rFonts w:ascii="Times New Roman" w:hAnsi="Times New Roman" w:cs="Times New Roman"/>
          <w:sz w:val="26"/>
          <w:szCs w:val="26"/>
        </w:rPr>
        <w:tab/>
      </w:r>
    </w:p>
    <w:p w14:paraId="121252AB" w14:textId="77777777" w:rsidR="00FF67A8" w:rsidRPr="00FF67A8" w:rsidRDefault="00FF67A8" w:rsidP="00923246">
      <w:pPr>
        <w:tabs>
          <w:tab w:val="decimal" w:leader="dot" w:pos="284"/>
          <w:tab w:val="left" w:leader="dot" w:pos="7920"/>
        </w:tabs>
        <w:spacing w:after="0" w:line="340" w:lineRule="exact"/>
        <w:rPr>
          <w:rFonts w:ascii="Times New Roman" w:hAnsi="Times New Roman" w:cs="Times New Roman"/>
          <w:sz w:val="26"/>
          <w:szCs w:val="26"/>
        </w:rPr>
      </w:pPr>
      <w:r w:rsidRPr="00FF67A8">
        <w:rPr>
          <w:rFonts w:ascii="Times New Roman" w:hAnsi="Times New Roman" w:cs="Times New Roman"/>
          <w:sz w:val="26"/>
          <w:szCs w:val="26"/>
        </w:rPr>
        <w:t>2. Nội dung biến động</w:t>
      </w:r>
      <w:r w:rsidRPr="00FF67A8">
        <w:rPr>
          <w:rFonts w:ascii="Times New Roman" w:hAnsi="Times New Roman" w:cs="Times New Roman"/>
          <w:sz w:val="26"/>
          <w:szCs w:val="26"/>
          <w:vertAlign w:val="superscript"/>
        </w:rPr>
        <w:t>(3)</w:t>
      </w:r>
      <w:r w:rsidRPr="00FF67A8">
        <w:rPr>
          <w:rFonts w:ascii="Times New Roman" w:hAnsi="Times New Roman" w:cs="Times New Roman"/>
          <w:sz w:val="26"/>
          <w:szCs w:val="26"/>
        </w:rPr>
        <w:t>:</w:t>
      </w:r>
    </w:p>
    <w:p w14:paraId="14172DBC" w14:textId="470944B6" w:rsidR="00135203" w:rsidRDefault="00311851" w:rsidP="00923246">
      <w:pPr>
        <w:spacing w:after="0" w:line="340" w:lineRule="exact"/>
        <w:ind w:firstLine="720"/>
        <w:jc w:val="both"/>
        <w:rPr>
          <w:rFonts w:ascii="Times New Roman" w:hAnsi="Times New Roman" w:cs="Times New Roman"/>
          <w:color w:val="EE0000"/>
          <w:sz w:val="26"/>
          <w:szCs w:val="26"/>
        </w:rPr>
      </w:pPr>
      <w:r>
        <w:rPr>
          <w:rFonts w:ascii="Times New Roman" w:hAnsi="Times New Roman" w:cs="Times New Roman"/>
          <w:color w:val="EE0000"/>
          <w:sz w:val="26"/>
          <w:szCs w:val="26"/>
        </w:rPr>
        <w:t xml:space="preserve">- </w:t>
      </w:r>
      <w:r w:rsidR="00135203">
        <w:rPr>
          <w:rFonts w:ascii="Times New Roman" w:hAnsi="Times New Roman" w:cs="Times New Roman"/>
          <w:color w:val="EE0000"/>
          <w:sz w:val="26"/>
          <w:szCs w:val="26"/>
        </w:rPr>
        <w:t xml:space="preserve">Đề nghị cấp đổi </w:t>
      </w:r>
      <w:r>
        <w:rPr>
          <w:rFonts w:ascii="Times New Roman" w:hAnsi="Times New Roman" w:cs="Times New Roman"/>
          <w:color w:val="EE0000"/>
          <w:sz w:val="26"/>
          <w:szCs w:val="26"/>
        </w:rPr>
        <w:t xml:space="preserve">giấy chứng nhận quyền sử dụng đất số phát hành </w:t>
      </w:r>
      <w:r w:rsidR="00135203">
        <w:rPr>
          <w:rFonts w:ascii="Times New Roman" w:hAnsi="Times New Roman" w:cs="Times New Roman"/>
          <w:color w:val="EE0000"/>
          <w:sz w:val="26"/>
          <w:szCs w:val="26"/>
        </w:rPr>
        <w:t xml:space="preserve">AO </w:t>
      </w:r>
      <w:r w:rsidR="00495E86">
        <w:rPr>
          <w:rFonts w:ascii="Times New Roman" w:hAnsi="Times New Roman" w:cs="Times New Roman"/>
          <w:color w:val="EE0000"/>
          <w:sz w:val="26"/>
          <w:szCs w:val="26"/>
        </w:rPr>
        <w:t>xxxxx</w:t>
      </w:r>
      <w:r>
        <w:rPr>
          <w:rFonts w:ascii="Times New Roman" w:hAnsi="Times New Roman" w:cs="Times New Roman"/>
          <w:color w:val="EE0000"/>
          <w:sz w:val="26"/>
          <w:szCs w:val="26"/>
        </w:rPr>
        <w:t xml:space="preserve"> ngày cấp</w:t>
      </w:r>
      <w:r w:rsidR="00135203">
        <w:rPr>
          <w:rFonts w:ascii="Times New Roman" w:hAnsi="Times New Roman" w:cs="Times New Roman"/>
          <w:color w:val="EE0000"/>
          <w:sz w:val="26"/>
          <w:szCs w:val="26"/>
        </w:rPr>
        <w:t>: 10/12/2006</w:t>
      </w:r>
      <w:r w:rsidR="0015433B" w:rsidRPr="00255565">
        <w:rPr>
          <w:rFonts w:ascii="Times New Roman" w:hAnsi="Times New Roman" w:cs="Times New Roman"/>
          <w:color w:val="EE0000"/>
          <w:sz w:val="26"/>
          <w:szCs w:val="26"/>
        </w:rPr>
        <w:t xml:space="preserve"> </w:t>
      </w:r>
      <w:r>
        <w:rPr>
          <w:rFonts w:ascii="Times New Roman" w:hAnsi="Times New Roman" w:cs="Times New Roman"/>
          <w:color w:val="EE0000"/>
          <w:sz w:val="26"/>
          <w:szCs w:val="26"/>
        </w:rPr>
        <w:t>thể hiện</w:t>
      </w:r>
      <w:r w:rsidR="0015433B" w:rsidRPr="00255565">
        <w:rPr>
          <w:rFonts w:ascii="Times New Roman" w:hAnsi="Times New Roman" w:cs="Times New Roman"/>
          <w:color w:val="EE0000"/>
          <w:sz w:val="26"/>
          <w:szCs w:val="26"/>
        </w:rPr>
        <w:t xml:space="preserve"> thửa đất số </w:t>
      </w:r>
      <w:r w:rsidR="008316BC">
        <w:rPr>
          <w:rFonts w:ascii="Times New Roman" w:hAnsi="Times New Roman" w:cs="Times New Roman"/>
          <w:color w:val="EE0000"/>
          <w:sz w:val="26"/>
          <w:szCs w:val="26"/>
        </w:rPr>
        <w:t>237</w:t>
      </w:r>
      <w:r w:rsidR="0015433B" w:rsidRPr="00255565">
        <w:rPr>
          <w:rFonts w:ascii="Times New Roman" w:hAnsi="Times New Roman" w:cs="Times New Roman"/>
          <w:color w:val="EE0000"/>
          <w:sz w:val="26"/>
          <w:szCs w:val="26"/>
        </w:rPr>
        <w:t xml:space="preserve">, tờ bản đồ số </w:t>
      </w:r>
      <w:r w:rsidR="008316BC">
        <w:rPr>
          <w:rFonts w:ascii="Times New Roman" w:hAnsi="Times New Roman" w:cs="Times New Roman"/>
          <w:color w:val="EE0000"/>
          <w:sz w:val="26"/>
          <w:szCs w:val="26"/>
        </w:rPr>
        <w:t>5</w:t>
      </w:r>
      <w:r w:rsidR="0015433B" w:rsidRPr="00255565">
        <w:rPr>
          <w:rFonts w:ascii="Times New Roman" w:hAnsi="Times New Roman" w:cs="Times New Roman"/>
          <w:color w:val="EE0000"/>
          <w:sz w:val="26"/>
          <w:szCs w:val="26"/>
        </w:rPr>
        <w:t xml:space="preserve">, diện tích </w:t>
      </w:r>
      <w:r w:rsidR="008316BC">
        <w:rPr>
          <w:rFonts w:ascii="Times New Roman" w:hAnsi="Times New Roman" w:cs="Times New Roman"/>
          <w:color w:val="EE0000"/>
          <w:sz w:val="26"/>
          <w:szCs w:val="26"/>
        </w:rPr>
        <w:t>150</w:t>
      </w:r>
      <w:r w:rsidR="00274152" w:rsidRPr="00255565">
        <w:rPr>
          <w:rFonts w:ascii="Times New Roman" w:hAnsi="Times New Roman" w:cs="Times New Roman"/>
          <w:color w:val="EE0000"/>
          <w:sz w:val="26"/>
          <w:szCs w:val="26"/>
        </w:rPr>
        <w:t>.</w:t>
      </w:r>
      <w:r>
        <w:rPr>
          <w:rFonts w:ascii="Times New Roman" w:hAnsi="Times New Roman" w:cs="Times New Roman"/>
          <w:color w:val="EE0000"/>
          <w:sz w:val="26"/>
          <w:szCs w:val="26"/>
        </w:rPr>
        <w:t>m</w:t>
      </w:r>
      <w:r>
        <w:rPr>
          <w:rFonts w:ascii="Times New Roman" w:hAnsi="Times New Roman" w:cs="Times New Roman"/>
          <w:color w:val="EE0000"/>
          <w:sz w:val="26"/>
          <w:szCs w:val="26"/>
          <w:vertAlign w:val="superscript"/>
        </w:rPr>
        <w:t>2</w:t>
      </w:r>
      <w:r>
        <w:rPr>
          <w:rFonts w:ascii="Times New Roman" w:hAnsi="Times New Roman" w:cs="Times New Roman"/>
          <w:color w:val="EE0000"/>
          <w:sz w:val="26"/>
          <w:szCs w:val="26"/>
        </w:rPr>
        <w:t>,</w:t>
      </w:r>
      <w:r w:rsidR="0015433B" w:rsidRPr="00255565">
        <w:rPr>
          <w:rFonts w:ascii="Times New Roman" w:hAnsi="Times New Roman" w:cs="Times New Roman"/>
          <w:color w:val="EE0000"/>
          <w:sz w:val="26"/>
          <w:szCs w:val="26"/>
        </w:rPr>
        <w:t xml:space="preserve"> loại đất </w:t>
      </w:r>
      <w:r w:rsidR="008316BC">
        <w:rPr>
          <w:rFonts w:ascii="Times New Roman" w:hAnsi="Times New Roman" w:cs="Times New Roman"/>
          <w:color w:val="EE0000"/>
          <w:sz w:val="26"/>
          <w:szCs w:val="26"/>
        </w:rPr>
        <w:t>HNK</w:t>
      </w:r>
      <w:r w:rsidR="00135203">
        <w:rPr>
          <w:rFonts w:ascii="Times New Roman" w:hAnsi="Times New Roman" w:cs="Times New Roman"/>
          <w:color w:val="EE0000"/>
          <w:sz w:val="26"/>
          <w:szCs w:val="26"/>
        </w:rPr>
        <w:t>.</w:t>
      </w:r>
    </w:p>
    <w:p w14:paraId="503183DB" w14:textId="7D5AF33D" w:rsidR="00135203" w:rsidRDefault="00135203" w:rsidP="00923246">
      <w:pPr>
        <w:spacing w:after="0" w:line="340" w:lineRule="exact"/>
        <w:ind w:firstLine="720"/>
        <w:jc w:val="both"/>
        <w:rPr>
          <w:rFonts w:ascii="Times New Roman" w:hAnsi="Times New Roman" w:cs="Times New Roman"/>
          <w:color w:val="EE0000"/>
          <w:sz w:val="26"/>
          <w:szCs w:val="26"/>
        </w:rPr>
      </w:pPr>
      <w:r>
        <w:rPr>
          <w:rFonts w:ascii="Times New Roman" w:hAnsi="Times New Roman" w:cs="Times New Roman"/>
          <w:color w:val="EE0000"/>
          <w:sz w:val="26"/>
          <w:szCs w:val="26"/>
        </w:rPr>
        <w:t>- Lý do cấp đổi: Do giấy chứng nhận bị ố nhòe, rách nát.</w:t>
      </w:r>
    </w:p>
    <w:p w14:paraId="1BD21D9B" w14:textId="77777777" w:rsidR="00B070DF" w:rsidRPr="00D923F2" w:rsidRDefault="00B070DF" w:rsidP="00923246">
      <w:pPr>
        <w:spacing w:after="0" w:line="340" w:lineRule="exact"/>
        <w:ind w:firstLine="720"/>
        <w:jc w:val="both"/>
        <w:rPr>
          <w:rFonts w:ascii="Times New Roman" w:hAnsi="Times New Roman" w:cs="Times New Roman"/>
          <w:color w:val="EE0000"/>
          <w:sz w:val="26"/>
          <w:szCs w:val="26"/>
        </w:rPr>
      </w:pPr>
      <w:r w:rsidRPr="0057266E">
        <w:rPr>
          <w:rFonts w:ascii="Times New Roman" w:eastAsia="Calibri" w:hAnsi="Times New Roman" w:cs="Times New Roman"/>
          <w:bCs/>
          <w:iCs/>
          <w:color w:val="EE0000"/>
          <w:sz w:val="26"/>
          <w:szCs w:val="26"/>
        </w:rPr>
        <w:t xml:space="preserve">- </w:t>
      </w:r>
      <w:r w:rsidRPr="00D923F2">
        <w:rPr>
          <w:rFonts w:ascii="Times New Roman" w:hAnsi="Times New Roman" w:cs="Times New Roman"/>
          <w:color w:val="EE0000"/>
          <w:sz w:val="26"/>
          <w:szCs w:val="26"/>
        </w:rPr>
        <w:t xml:space="preserve">Người sử dụng đất thay đổi tên từ </w:t>
      </w:r>
      <w:r w:rsidRPr="0015433B">
        <w:rPr>
          <w:rFonts w:ascii="Times New Roman" w:hAnsi="Times New Roman" w:cs="Times New Roman"/>
          <w:color w:val="EE0000"/>
          <w:sz w:val="26"/>
          <w:szCs w:val="26"/>
        </w:rPr>
        <w:t>Nguyễn Văn A</w:t>
      </w:r>
      <w:r w:rsidRPr="00D923F2">
        <w:rPr>
          <w:rFonts w:ascii="Times New Roman" w:hAnsi="Times New Roman" w:cs="Times New Roman"/>
          <w:color w:val="EE0000"/>
          <w:sz w:val="26"/>
          <w:szCs w:val="26"/>
        </w:rPr>
        <w:t xml:space="preserve"> thành </w:t>
      </w:r>
      <w:r w:rsidRPr="00255565">
        <w:rPr>
          <w:rFonts w:ascii="Times New Roman" w:hAnsi="Times New Roman" w:cs="Times New Roman"/>
          <w:color w:val="EE0000"/>
          <w:sz w:val="26"/>
          <w:szCs w:val="26"/>
        </w:rPr>
        <w:t>Nguyễn Thị B</w:t>
      </w:r>
      <w:r w:rsidRPr="00D923F2">
        <w:rPr>
          <w:rFonts w:ascii="Times New Roman" w:hAnsi="Times New Roman" w:cs="Times New Roman"/>
          <w:color w:val="EE0000"/>
          <w:sz w:val="26"/>
          <w:szCs w:val="26"/>
        </w:rPr>
        <w:t>.</w:t>
      </w:r>
    </w:p>
    <w:p w14:paraId="66C67A3B" w14:textId="77777777" w:rsidR="00B070DF" w:rsidRPr="00D923F2" w:rsidRDefault="00B070DF" w:rsidP="00923246">
      <w:pPr>
        <w:spacing w:after="0" w:line="340" w:lineRule="exact"/>
        <w:ind w:firstLine="720"/>
        <w:jc w:val="both"/>
        <w:rPr>
          <w:rFonts w:ascii="Times New Roman" w:hAnsi="Times New Roman" w:cs="Times New Roman"/>
          <w:color w:val="EE0000"/>
          <w:sz w:val="26"/>
          <w:szCs w:val="26"/>
        </w:rPr>
      </w:pPr>
      <w:r w:rsidRPr="00D923F2">
        <w:rPr>
          <w:rFonts w:ascii="Times New Roman" w:hAnsi="Times New Roman" w:cs="Times New Roman"/>
          <w:color w:val="EE0000"/>
          <w:sz w:val="26"/>
          <w:szCs w:val="26"/>
        </w:rPr>
        <w:t>- Ông:…….. thay đổi CMND số:……………. thành CCCD số:………(nếu có)</w:t>
      </w:r>
    </w:p>
    <w:p w14:paraId="674C08BE" w14:textId="77777777" w:rsidR="00B070DF" w:rsidRPr="00D923F2" w:rsidRDefault="00B070DF" w:rsidP="00923246">
      <w:pPr>
        <w:spacing w:after="0" w:line="340" w:lineRule="exact"/>
        <w:ind w:firstLine="720"/>
        <w:jc w:val="both"/>
        <w:rPr>
          <w:rFonts w:ascii="Times New Roman" w:hAnsi="Times New Roman" w:cs="Times New Roman"/>
          <w:color w:val="EE0000"/>
          <w:sz w:val="26"/>
          <w:szCs w:val="26"/>
        </w:rPr>
      </w:pPr>
      <w:r w:rsidRPr="00D923F2">
        <w:rPr>
          <w:rFonts w:ascii="Times New Roman" w:hAnsi="Times New Roman" w:cs="Times New Roman"/>
          <w:color w:val="EE0000"/>
          <w:sz w:val="26"/>
          <w:szCs w:val="26"/>
        </w:rPr>
        <w:t>- Bà:…….. thay đổi CMND số:……………. thành CCCD số:………(nếu có)</w:t>
      </w:r>
    </w:p>
    <w:p w14:paraId="6AF83CA9" w14:textId="14A3E4C0" w:rsidR="00B070DF" w:rsidRPr="00D923F2" w:rsidRDefault="00B070DF" w:rsidP="00923246">
      <w:pPr>
        <w:spacing w:after="0" w:line="340" w:lineRule="exact"/>
        <w:ind w:firstLine="720"/>
        <w:jc w:val="both"/>
        <w:rPr>
          <w:rFonts w:ascii="Times New Roman" w:hAnsi="Times New Roman" w:cs="Times New Roman"/>
          <w:color w:val="EE0000"/>
          <w:sz w:val="26"/>
          <w:szCs w:val="26"/>
        </w:rPr>
      </w:pPr>
      <w:r w:rsidRPr="00D923F2">
        <w:rPr>
          <w:rFonts w:ascii="Times New Roman" w:hAnsi="Times New Roman" w:cs="Times New Roman"/>
          <w:color w:val="EE0000"/>
          <w:sz w:val="26"/>
          <w:szCs w:val="26"/>
        </w:rPr>
        <w:t xml:space="preserve">- Địa chỉ thường trú và địa chỉ thửa đất thay đổi từ </w:t>
      </w:r>
      <w:r w:rsidR="00903B19">
        <w:rPr>
          <w:rFonts w:ascii="Times New Roman" w:hAnsi="Times New Roman" w:cs="Times New Roman"/>
          <w:color w:val="EE0000"/>
          <w:sz w:val="26"/>
          <w:szCs w:val="26"/>
        </w:rPr>
        <w:t>phường (</w:t>
      </w:r>
      <w:r w:rsidR="00903B19" w:rsidRPr="00D923F2">
        <w:rPr>
          <w:rFonts w:ascii="Times New Roman" w:hAnsi="Times New Roman" w:cs="Times New Roman"/>
          <w:color w:val="EE0000"/>
          <w:sz w:val="26"/>
          <w:szCs w:val="26"/>
        </w:rPr>
        <w:t>xã</w:t>
      </w:r>
      <w:r w:rsidR="00903B19">
        <w:rPr>
          <w:rFonts w:ascii="Times New Roman" w:hAnsi="Times New Roman" w:cs="Times New Roman"/>
          <w:color w:val="EE0000"/>
          <w:sz w:val="26"/>
          <w:szCs w:val="26"/>
        </w:rPr>
        <w:t>)</w:t>
      </w:r>
      <w:r w:rsidRPr="00D923F2">
        <w:rPr>
          <w:rFonts w:ascii="Times New Roman" w:hAnsi="Times New Roman" w:cs="Times New Roman"/>
          <w:color w:val="EE0000"/>
          <w:sz w:val="26"/>
          <w:szCs w:val="26"/>
        </w:rPr>
        <w:t xml:space="preserve"> </w:t>
      </w:r>
      <w:r w:rsidR="00903B19">
        <w:rPr>
          <w:rFonts w:ascii="Times New Roman" w:hAnsi="Times New Roman" w:cs="Times New Roman"/>
          <w:color w:val="EE0000"/>
          <w:sz w:val="26"/>
          <w:szCs w:val="26"/>
        </w:rPr>
        <w:t>…..</w:t>
      </w:r>
      <w:r w:rsidRPr="00D923F2">
        <w:rPr>
          <w:rFonts w:ascii="Times New Roman" w:hAnsi="Times New Roman" w:cs="Times New Roman"/>
          <w:color w:val="EE0000"/>
          <w:sz w:val="26"/>
          <w:szCs w:val="26"/>
        </w:rPr>
        <w:t xml:space="preserve">, </w:t>
      </w:r>
      <w:r w:rsidR="00903B19">
        <w:rPr>
          <w:rFonts w:ascii="Times New Roman" w:hAnsi="Times New Roman" w:cs="Times New Roman"/>
          <w:color w:val="EE0000"/>
          <w:sz w:val="26"/>
          <w:szCs w:val="26"/>
        </w:rPr>
        <w:t>thành phố (</w:t>
      </w:r>
      <w:r w:rsidRPr="00D923F2">
        <w:rPr>
          <w:rFonts w:ascii="Times New Roman" w:hAnsi="Times New Roman" w:cs="Times New Roman"/>
          <w:color w:val="EE0000"/>
          <w:sz w:val="26"/>
          <w:szCs w:val="26"/>
        </w:rPr>
        <w:t>huyện</w:t>
      </w:r>
      <w:r w:rsidR="00903B19">
        <w:rPr>
          <w:rFonts w:ascii="Times New Roman" w:hAnsi="Times New Roman" w:cs="Times New Roman"/>
          <w:color w:val="EE0000"/>
          <w:sz w:val="26"/>
          <w:szCs w:val="26"/>
        </w:rPr>
        <w:t>)</w:t>
      </w:r>
      <w:r w:rsidRPr="00D923F2">
        <w:rPr>
          <w:rFonts w:ascii="Times New Roman" w:hAnsi="Times New Roman" w:cs="Times New Roman"/>
          <w:color w:val="EE0000"/>
          <w:sz w:val="26"/>
          <w:szCs w:val="26"/>
        </w:rPr>
        <w:t xml:space="preserve"> </w:t>
      </w:r>
      <w:r w:rsidR="00903B19">
        <w:rPr>
          <w:rFonts w:ascii="Times New Roman" w:hAnsi="Times New Roman" w:cs="Times New Roman"/>
          <w:color w:val="EE0000"/>
          <w:sz w:val="26"/>
          <w:szCs w:val="26"/>
        </w:rPr>
        <w:t>…….</w:t>
      </w:r>
      <w:r w:rsidRPr="00D923F2">
        <w:rPr>
          <w:rFonts w:ascii="Times New Roman" w:hAnsi="Times New Roman" w:cs="Times New Roman"/>
          <w:color w:val="EE0000"/>
          <w:sz w:val="26"/>
          <w:szCs w:val="26"/>
        </w:rPr>
        <w:t xml:space="preserve">, tỉnh Thái Nguyên thành </w:t>
      </w:r>
      <w:r w:rsidR="00903B19">
        <w:rPr>
          <w:rFonts w:ascii="Times New Roman" w:hAnsi="Times New Roman" w:cs="Times New Roman"/>
          <w:color w:val="EE0000"/>
          <w:sz w:val="26"/>
          <w:szCs w:val="26"/>
        </w:rPr>
        <w:t>phường (</w:t>
      </w:r>
      <w:r w:rsidRPr="00D923F2">
        <w:rPr>
          <w:rFonts w:ascii="Times New Roman" w:hAnsi="Times New Roman" w:cs="Times New Roman"/>
          <w:color w:val="EE0000"/>
          <w:sz w:val="26"/>
          <w:szCs w:val="26"/>
        </w:rPr>
        <w:t>xã</w:t>
      </w:r>
      <w:r w:rsidR="00903B19">
        <w:rPr>
          <w:rFonts w:ascii="Times New Roman" w:hAnsi="Times New Roman" w:cs="Times New Roman"/>
          <w:color w:val="EE0000"/>
          <w:sz w:val="26"/>
          <w:szCs w:val="26"/>
        </w:rPr>
        <w:t>)</w:t>
      </w:r>
      <w:r w:rsidRPr="00D923F2">
        <w:rPr>
          <w:rFonts w:ascii="Times New Roman" w:hAnsi="Times New Roman" w:cs="Times New Roman"/>
          <w:color w:val="EE0000"/>
          <w:sz w:val="26"/>
          <w:szCs w:val="26"/>
        </w:rPr>
        <w:t xml:space="preserve"> </w:t>
      </w:r>
      <w:r w:rsidR="00903B19">
        <w:rPr>
          <w:rFonts w:ascii="Times New Roman" w:hAnsi="Times New Roman" w:cs="Times New Roman"/>
          <w:color w:val="EE0000"/>
          <w:sz w:val="26"/>
          <w:szCs w:val="26"/>
        </w:rPr>
        <w:t>……….</w:t>
      </w:r>
      <w:r w:rsidRPr="00D923F2">
        <w:rPr>
          <w:rFonts w:ascii="Times New Roman" w:hAnsi="Times New Roman" w:cs="Times New Roman"/>
          <w:color w:val="EE0000"/>
          <w:sz w:val="26"/>
          <w:szCs w:val="26"/>
        </w:rPr>
        <w:t>, tỉnh Thái Nguyên (nếu có)</w:t>
      </w:r>
    </w:p>
    <w:p w14:paraId="60E2C79B" w14:textId="354FC926" w:rsidR="001B51DD" w:rsidRPr="00255565" w:rsidRDefault="004F1A8D" w:rsidP="00923246">
      <w:pPr>
        <w:spacing w:after="0" w:line="340" w:lineRule="exact"/>
        <w:ind w:firstLine="720"/>
        <w:jc w:val="both"/>
        <w:rPr>
          <w:rFonts w:ascii="Times New Roman" w:hAnsi="Times New Roman" w:cs="Times New Roman"/>
          <w:color w:val="EE0000"/>
          <w:sz w:val="26"/>
          <w:szCs w:val="26"/>
        </w:rPr>
      </w:pPr>
      <w:r w:rsidRPr="00255565">
        <w:rPr>
          <w:rFonts w:ascii="Times New Roman" w:hAnsi="Times New Roman" w:cs="Times New Roman"/>
          <w:color w:val="EE0000"/>
          <w:sz w:val="26"/>
          <w:szCs w:val="26"/>
        </w:rPr>
        <w:t>- Tôi (chúng tôi) cam kết kể từ khi sử dụng đến nay, các thửa đất sử dụng ổn định, không tranh chấp, lấn chiếm, ranh giới rõ ràng và không có sự thay đổi. Tôi không đổi đất, nhận quyền sử dụng đất hay chuyển quyền sử dụng đất với bất cứ ai.</w:t>
      </w:r>
    </w:p>
    <w:p w14:paraId="770DCE0F" w14:textId="77777777" w:rsidR="00FF67A8" w:rsidRPr="00FF67A8" w:rsidRDefault="00FF67A8" w:rsidP="00923246">
      <w:pPr>
        <w:spacing w:after="0" w:line="340" w:lineRule="exact"/>
        <w:rPr>
          <w:rFonts w:ascii="Times New Roman" w:hAnsi="Times New Roman" w:cs="Times New Roman"/>
          <w:sz w:val="26"/>
          <w:szCs w:val="26"/>
        </w:rPr>
      </w:pPr>
      <w:r w:rsidRPr="00FF67A8">
        <w:rPr>
          <w:rFonts w:ascii="Times New Roman" w:hAnsi="Times New Roman" w:cs="Times New Roman"/>
          <w:sz w:val="26"/>
          <w:szCs w:val="26"/>
        </w:rPr>
        <w:t>3. Giấy tờ liên quan đến nội dung biến động nộp kèm theo đơn này gồm có</w:t>
      </w:r>
      <w:r w:rsidRPr="00FF67A8">
        <w:rPr>
          <w:rFonts w:ascii="Times New Roman" w:hAnsi="Times New Roman" w:cs="Times New Roman"/>
          <w:sz w:val="26"/>
          <w:szCs w:val="26"/>
          <w:vertAlign w:val="superscript"/>
        </w:rPr>
        <w:t>(4)</w:t>
      </w:r>
      <w:r w:rsidRPr="00FF67A8">
        <w:rPr>
          <w:rFonts w:ascii="Times New Roman" w:hAnsi="Times New Roman" w:cs="Times New Roman"/>
          <w:sz w:val="26"/>
          <w:szCs w:val="26"/>
        </w:rPr>
        <w:t>:</w:t>
      </w:r>
    </w:p>
    <w:p w14:paraId="67A700F8" w14:textId="77777777" w:rsidR="00FF67A8" w:rsidRPr="00FF67A8" w:rsidRDefault="00FF67A8" w:rsidP="007109FA">
      <w:pPr>
        <w:spacing w:after="0" w:line="340" w:lineRule="exact"/>
        <w:ind w:firstLine="709"/>
        <w:rPr>
          <w:rFonts w:ascii="Times New Roman" w:hAnsi="Times New Roman" w:cs="Times New Roman"/>
          <w:sz w:val="26"/>
          <w:szCs w:val="26"/>
        </w:rPr>
      </w:pPr>
      <w:r w:rsidRPr="00FF67A8">
        <w:rPr>
          <w:rFonts w:ascii="Times New Roman" w:hAnsi="Times New Roman" w:cs="Times New Roman"/>
          <w:sz w:val="26"/>
          <w:szCs w:val="26"/>
        </w:rPr>
        <w:t>(1) Giấy chứng nhận đã cấp;</w:t>
      </w:r>
    </w:p>
    <w:p w14:paraId="0CDD1D1D" w14:textId="77777777" w:rsidR="00FF67A8" w:rsidRPr="00FF67A8" w:rsidRDefault="00FF67A8" w:rsidP="007109FA">
      <w:pPr>
        <w:tabs>
          <w:tab w:val="left" w:leader="dot" w:pos="7920"/>
        </w:tabs>
        <w:spacing w:after="0" w:line="340" w:lineRule="exact"/>
        <w:ind w:firstLine="709"/>
        <w:rPr>
          <w:rFonts w:ascii="Times New Roman" w:hAnsi="Times New Roman" w:cs="Times New Roman"/>
          <w:sz w:val="26"/>
          <w:szCs w:val="26"/>
        </w:rPr>
      </w:pPr>
      <w:r w:rsidRPr="00FF67A8">
        <w:rPr>
          <w:rFonts w:ascii="Times New Roman" w:hAnsi="Times New Roman" w:cs="Times New Roman"/>
          <w:sz w:val="26"/>
          <w:szCs w:val="26"/>
        </w:rPr>
        <w:t xml:space="preserve">(2) </w:t>
      </w:r>
      <w:r w:rsidRPr="00FF67A8">
        <w:rPr>
          <w:rFonts w:ascii="Times New Roman" w:hAnsi="Times New Roman" w:cs="Times New Roman"/>
          <w:sz w:val="26"/>
          <w:szCs w:val="26"/>
        </w:rPr>
        <w:tab/>
      </w:r>
      <w:r w:rsidR="00B74734">
        <w:rPr>
          <w:rFonts w:ascii="Times New Roman" w:hAnsi="Times New Roman" w:cs="Times New Roman"/>
          <w:sz w:val="26"/>
          <w:szCs w:val="26"/>
        </w:rPr>
        <w:t>……………..</w:t>
      </w:r>
    </w:p>
    <w:p w14:paraId="19B28E0C" w14:textId="77777777" w:rsidR="00FF67A8" w:rsidRPr="00FF67A8" w:rsidRDefault="00FF67A8" w:rsidP="007109FA">
      <w:pPr>
        <w:tabs>
          <w:tab w:val="left" w:leader="dot" w:pos="7920"/>
        </w:tabs>
        <w:spacing w:after="0" w:line="340" w:lineRule="exact"/>
        <w:ind w:firstLine="709"/>
        <w:rPr>
          <w:rFonts w:ascii="Times New Roman" w:hAnsi="Times New Roman" w:cs="Times New Roman"/>
          <w:sz w:val="26"/>
          <w:szCs w:val="26"/>
        </w:rPr>
      </w:pPr>
      <w:r w:rsidRPr="00FF67A8">
        <w:rPr>
          <w:rFonts w:ascii="Times New Roman" w:hAnsi="Times New Roman" w:cs="Times New Roman"/>
          <w:sz w:val="26"/>
          <w:szCs w:val="26"/>
        </w:rPr>
        <w:t xml:space="preserve">(3) </w:t>
      </w:r>
      <w:r w:rsidRPr="00FF67A8">
        <w:rPr>
          <w:rFonts w:ascii="Times New Roman" w:hAnsi="Times New Roman" w:cs="Times New Roman"/>
          <w:sz w:val="26"/>
          <w:szCs w:val="26"/>
        </w:rPr>
        <w:tab/>
      </w:r>
    </w:p>
    <w:p w14:paraId="720011C9" w14:textId="77777777" w:rsidR="00FF67A8" w:rsidRPr="00FF67A8" w:rsidRDefault="00FF67A8" w:rsidP="00923246">
      <w:pPr>
        <w:spacing w:after="0" w:line="340" w:lineRule="exact"/>
        <w:rPr>
          <w:rFonts w:ascii="Times New Roman" w:hAnsi="Times New Roman" w:cs="Times New Roman"/>
          <w:sz w:val="26"/>
          <w:szCs w:val="26"/>
        </w:rPr>
      </w:pPr>
      <w:r w:rsidRPr="00FF67A8">
        <w:rPr>
          <w:rFonts w:ascii="Times New Roman" w:hAnsi="Times New Roman" w:cs="Times New Roman"/>
          <w:sz w:val="26"/>
          <w:szCs w:val="26"/>
        </w:rPr>
        <w:t>Cam đoan nội dung kê khai trên đơn là đúng sự thật và chịu trách nhiệm trước pháp luật.</w:t>
      </w:r>
    </w:p>
    <w:tbl>
      <w:tblPr>
        <w:tblW w:w="9356" w:type="dxa"/>
        <w:tblLook w:val="01E0" w:firstRow="1" w:lastRow="1" w:firstColumn="1" w:lastColumn="1" w:noHBand="0" w:noVBand="0"/>
      </w:tblPr>
      <w:tblGrid>
        <w:gridCol w:w="4428"/>
        <w:gridCol w:w="4928"/>
      </w:tblGrid>
      <w:tr w:rsidR="00FF67A8" w:rsidRPr="00FF67A8" w14:paraId="715B4882" w14:textId="77777777" w:rsidTr="002C5A6D">
        <w:tc>
          <w:tcPr>
            <w:tcW w:w="4428" w:type="dxa"/>
          </w:tcPr>
          <w:p w14:paraId="42E021D2" w14:textId="77777777" w:rsidR="00694E12" w:rsidRPr="00FF67A8" w:rsidRDefault="00694E12" w:rsidP="00923246">
            <w:pPr>
              <w:spacing w:after="0" w:line="340" w:lineRule="exact"/>
              <w:rPr>
                <w:rFonts w:ascii="Times New Roman" w:hAnsi="Times New Roman" w:cs="Times New Roman"/>
                <w:sz w:val="26"/>
                <w:szCs w:val="26"/>
              </w:rPr>
            </w:pPr>
          </w:p>
        </w:tc>
        <w:tc>
          <w:tcPr>
            <w:tcW w:w="4928" w:type="dxa"/>
          </w:tcPr>
          <w:p w14:paraId="2B7E3EDF" w14:textId="77777777" w:rsidR="00FF67A8" w:rsidRPr="00FF67A8" w:rsidRDefault="00FF67A8" w:rsidP="00923246">
            <w:pPr>
              <w:spacing w:after="0" w:line="340" w:lineRule="exact"/>
              <w:jc w:val="center"/>
              <w:rPr>
                <w:rFonts w:ascii="Times New Roman" w:hAnsi="Times New Roman" w:cs="Times New Roman"/>
                <w:i/>
                <w:sz w:val="26"/>
                <w:szCs w:val="26"/>
              </w:rPr>
            </w:pPr>
            <w:r w:rsidRPr="00FF67A8">
              <w:rPr>
                <w:rFonts w:ascii="Times New Roman" w:hAnsi="Times New Roman" w:cs="Times New Roman"/>
                <w:i/>
                <w:sz w:val="26"/>
                <w:szCs w:val="26"/>
              </w:rPr>
              <w:t>….. , ngày … tháng …. năm ....</w:t>
            </w:r>
            <w:r w:rsidRPr="00FF67A8">
              <w:rPr>
                <w:rFonts w:ascii="Times New Roman" w:hAnsi="Times New Roman" w:cs="Times New Roman"/>
                <w:i/>
                <w:sz w:val="26"/>
                <w:szCs w:val="26"/>
              </w:rPr>
              <w:br/>
            </w:r>
            <w:r w:rsidRPr="00FF67A8">
              <w:rPr>
                <w:rFonts w:ascii="Times New Roman" w:hAnsi="Times New Roman" w:cs="Times New Roman"/>
                <w:b/>
                <w:sz w:val="26"/>
                <w:szCs w:val="26"/>
              </w:rPr>
              <w:t>Người viết đơn</w:t>
            </w:r>
            <w:r w:rsidRPr="00FF67A8">
              <w:rPr>
                <w:rFonts w:ascii="Times New Roman" w:hAnsi="Times New Roman" w:cs="Times New Roman"/>
                <w:b/>
                <w:sz w:val="26"/>
                <w:szCs w:val="26"/>
              </w:rPr>
              <w:br/>
            </w:r>
            <w:r w:rsidRPr="00FF67A8">
              <w:rPr>
                <w:rFonts w:ascii="Times New Roman" w:hAnsi="Times New Roman" w:cs="Times New Roman"/>
                <w:i/>
                <w:sz w:val="26"/>
                <w:szCs w:val="26"/>
              </w:rPr>
              <w:t>(Ký, ghi rõ họ tên và đóng dấu nếu có)</w:t>
            </w:r>
          </w:p>
          <w:p w14:paraId="253EB2BA" w14:textId="77777777" w:rsidR="00FF67A8" w:rsidRPr="00FF67A8" w:rsidRDefault="00FF67A8" w:rsidP="00923246">
            <w:pPr>
              <w:spacing w:after="0" w:line="340" w:lineRule="exact"/>
              <w:jc w:val="center"/>
              <w:rPr>
                <w:rFonts w:ascii="Times New Roman" w:hAnsi="Times New Roman" w:cs="Times New Roman"/>
                <w:b/>
                <w:sz w:val="26"/>
                <w:szCs w:val="26"/>
              </w:rPr>
            </w:pPr>
          </w:p>
        </w:tc>
      </w:tr>
    </w:tbl>
    <w:p w14:paraId="55F9933E" w14:textId="77777777" w:rsidR="00B74734" w:rsidRDefault="00B74734" w:rsidP="00FF67A8">
      <w:pPr>
        <w:spacing w:before="120"/>
        <w:rPr>
          <w:rFonts w:ascii="Times New Roman" w:hAnsi="Times New Roman" w:cs="Times New Roman"/>
          <w:b/>
          <w:sz w:val="26"/>
          <w:szCs w:val="26"/>
        </w:rPr>
      </w:pPr>
    </w:p>
    <w:p w14:paraId="6292A0A4" w14:textId="77777777" w:rsidR="00B74734" w:rsidRDefault="00B74734" w:rsidP="00FF67A8">
      <w:pPr>
        <w:spacing w:before="120"/>
        <w:rPr>
          <w:rFonts w:ascii="Times New Roman" w:hAnsi="Times New Roman" w:cs="Times New Roman"/>
          <w:b/>
          <w:sz w:val="26"/>
          <w:szCs w:val="26"/>
        </w:rPr>
      </w:pPr>
    </w:p>
    <w:p w14:paraId="2E299BBB" w14:textId="77777777" w:rsidR="00B74734" w:rsidRDefault="00B74734" w:rsidP="00FF67A8">
      <w:pPr>
        <w:spacing w:before="120"/>
        <w:rPr>
          <w:rFonts w:ascii="Times New Roman" w:hAnsi="Times New Roman" w:cs="Times New Roman"/>
          <w:b/>
          <w:sz w:val="26"/>
          <w:szCs w:val="26"/>
        </w:rPr>
      </w:pPr>
    </w:p>
    <w:p w14:paraId="636C7EC3" w14:textId="77777777" w:rsidR="00AD0E3F" w:rsidRDefault="00AD0E3F" w:rsidP="00FF67A8">
      <w:pPr>
        <w:spacing w:before="120"/>
        <w:rPr>
          <w:rFonts w:ascii="Times New Roman" w:hAnsi="Times New Roman" w:cs="Times New Roman"/>
          <w:b/>
          <w:sz w:val="26"/>
          <w:szCs w:val="26"/>
        </w:rPr>
      </w:pPr>
    </w:p>
    <w:p w14:paraId="0D481AD8" w14:textId="5E63AD54" w:rsidR="00FF67A8" w:rsidRPr="00FF67A8" w:rsidRDefault="00FF67A8" w:rsidP="00E3238B">
      <w:pPr>
        <w:spacing w:before="120"/>
        <w:jc w:val="both"/>
        <w:rPr>
          <w:rFonts w:ascii="Times New Roman" w:hAnsi="Times New Roman" w:cs="Times New Roman"/>
          <w:b/>
          <w:sz w:val="26"/>
          <w:szCs w:val="26"/>
        </w:rPr>
      </w:pPr>
      <w:r w:rsidRPr="00FF67A8">
        <w:rPr>
          <w:rFonts w:ascii="Times New Roman" w:hAnsi="Times New Roman" w:cs="Times New Roman"/>
          <w:b/>
          <w:sz w:val="26"/>
          <w:szCs w:val="26"/>
        </w:rPr>
        <w:lastRenderedPageBreak/>
        <w:t>Hướng dẫn kê khai đơn:</w:t>
      </w:r>
    </w:p>
    <w:p w14:paraId="223A9601" w14:textId="77777777" w:rsidR="00FF67A8" w:rsidRPr="00FF67A8" w:rsidRDefault="00FF67A8" w:rsidP="00E3238B">
      <w:pPr>
        <w:spacing w:before="120"/>
        <w:jc w:val="both"/>
        <w:rPr>
          <w:rFonts w:ascii="Times New Roman" w:hAnsi="Times New Roman" w:cs="Times New Roman"/>
          <w:sz w:val="26"/>
          <w:szCs w:val="26"/>
        </w:rPr>
      </w:pPr>
      <w:r w:rsidRPr="00FF67A8">
        <w:rPr>
          <w:rFonts w:ascii="Times New Roman" w:hAnsi="Times New Roman" w:cs="Times New Roman"/>
          <w:sz w:val="26"/>
          <w:szCs w:val="26"/>
          <w:vertAlign w:val="superscript"/>
        </w:rPr>
        <w:t>(1)</w:t>
      </w:r>
      <w:r w:rsidRPr="00FF67A8">
        <w:rPr>
          <w:rFonts w:ascii="Times New Roman" w:hAnsi="Times New Roman" w:cs="Times New Roman"/>
          <w:sz w:val="26"/>
          <w:szCs w:val="26"/>
        </w:rPr>
        <w:t xml:space="preserve"> Đối với hộ gia đình, cá nhân, cộng đồng dân cư, người gốc Việt Nam định cư ở nước ngoài thì ghi “Văn phòng đăng ký đất đai/Chi nhánh Văn phòng đăng ký đất đai……” nơi có đất.</w:t>
      </w:r>
    </w:p>
    <w:p w14:paraId="3C996D6B" w14:textId="77777777" w:rsidR="00FF67A8" w:rsidRPr="00FF67A8" w:rsidRDefault="00FF67A8" w:rsidP="00E3238B">
      <w:pPr>
        <w:spacing w:before="120"/>
        <w:jc w:val="both"/>
        <w:rPr>
          <w:rFonts w:ascii="Times New Roman" w:hAnsi="Times New Roman" w:cs="Times New Roman"/>
          <w:sz w:val="26"/>
          <w:szCs w:val="26"/>
        </w:rPr>
      </w:pPr>
      <w:r w:rsidRPr="00FF67A8">
        <w:rPr>
          <w:rFonts w:ascii="Times New Roman" w:hAnsi="Times New Roman" w:cs="Times New Roman"/>
          <w:sz w:val="26"/>
          <w:szCs w:val="26"/>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65077F88" w14:textId="77777777" w:rsidR="00FF67A8" w:rsidRPr="00FF67A8" w:rsidRDefault="00FF67A8" w:rsidP="00E3238B">
      <w:pPr>
        <w:spacing w:before="120"/>
        <w:jc w:val="both"/>
        <w:rPr>
          <w:rFonts w:ascii="Times New Roman" w:hAnsi="Times New Roman" w:cs="Times New Roman"/>
          <w:sz w:val="26"/>
          <w:szCs w:val="26"/>
        </w:rPr>
      </w:pPr>
      <w:r w:rsidRPr="00FF67A8">
        <w:rPr>
          <w:rFonts w:ascii="Times New Roman" w:hAnsi="Times New Roman" w:cs="Times New Roman"/>
          <w:sz w:val="26"/>
          <w:szCs w:val="26"/>
          <w:vertAlign w:val="superscript"/>
        </w:rPr>
        <w:t>(2)</w:t>
      </w:r>
      <w:r w:rsidRPr="00FF67A8">
        <w:rPr>
          <w:rFonts w:ascii="Times New Roman" w:hAnsi="Times New Roman" w:cs="Times New Roman"/>
          <w:sz w:val="26"/>
          <w:szCs w:val="26"/>
        </w:rPr>
        <w:t xml:space="preserve"> Ghi thông tin như trên giấy chứng nhận đã cấp. Trường hợp nhận chuyển quyền sử dụng đất, quyền sở hữu tài sản gắn liền với đất thì ghi thông tin của bên nhận chuyển quyền.</w:t>
      </w:r>
    </w:p>
    <w:p w14:paraId="6BB46031" w14:textId="77777777" w:rsidR="00FF67A8" w:rsidRPr="00FF67A8" w:rsidRDefault="00FF67A8" w:rsidP="00E3238B">
      <w:pPr>
        <w:spacing w:before="120"/>
        <w:jc w:val="both"/>
        <w:rPr>
          <w:rFonts w:ascii="Times New Roman" w:hAnsi="Times New Roman" w:cs="Times New Roman"/>
          <w:sz w:val="26"/>
          <w:szCs w:val="26"/>
        </w:rPr>
      </w:pPr>
      <w:r w:rsidRPr="00FF67A8">
        <w:rPr>
          <w:rFonts w:ascii="Times New Roman" w:hAnsi="Times New Roman" w:cs="Times New Roman"/>
          <w:sz w:val="26"/>
          <w:szCs w:val="26"/>
          <w:vertAlign w:val="superscript"/>
        </w:rPr>
        <w:t>(3)</w:t>
      </w:r>
      <w:r w:rsidRPr="00FF67A8">
        <w:rPr>
          <w:rFonts w:ascii="Times New Roman" w:hAnsi="Times New Roman" w:cs="Times New Roman"/>
          <w:sz w:val="26"/>
          <w:szCs w:val="26"/>
        </w:rPr>
        <w:t xml:space="preserve"> Ghi nội dung biến động như: “nhận chuyển nhượng, nhận tặng cho ..., cấp lại Giấy chứng nhận do bị mất, cấp đổi Giấy chứng nhận ...”.</w:t>
      </w:r>
    </w:p>
    <w:p w14:paraId="01DB2533" w14:textId="77777777" w:rsidR="00FF67A8" w:rsidRPr="00FF67A8" w:rsidRDefault="00FF67A8" w:rsidP="00E3238B">
      <w:pPr>
        <w:spacing w:before="120"/>
        <w:jc w:val="both"/>
        <w:rPr>
          <w:rFonts w:ascii="Times New Roman" w:hAnsi="Times New Roman" w:cs="Times New Roman"/>
          <w:sz w:val="26"/>
          <w:szCs w:val="26"/>
        </w:rPr>
      </w:pPr>
      <w:r w:rsidRPr="00FF67A8">
        <w:rPr>
          <w:rFonts w:ascii="Times New Roman" w:hAnsi="Times New Roman" w:cs="Times New Roman"/>
          <w:sz w:val="26"/>
          <w:szCs w:val="26"/>
        </w:rPr>
        <w:t>Trường hợp đề nghị cấp lại Giấy chứng nhận do bị mất thì ghi nội dung: “</w:t>
      </w:r>
      <w:r w:rsidRPr="00FF67A8">
        <w:rPr>
          <w:rFonts w:ascii="Times New Roman" w:hAnsi="Times New Roman" w:cs="Times New Roman"/>
          <w:i/>
          <w:sz w:val="26"/>
          <w:szCs w:val="26"/>
        </w:rPr>
        <w:t>đề nghị cấp lại Giấy chứng nhận do bị mất</w:t>
      </w:r>
      <w:r w:rsidRPr="00FF67A8">
        <w:rPr>
          <w:rFonts w:ascii="Times New Roman" w:hAnsi="Times New Roman" w:cs="Times New Roman"/>
          <w:sz w:val="26"/>
          <w:szCs w:val="26"/>
        </w:rPr>
        <w:t>” và thể hiện thông tin Giấy chứng nhận bị mất, gồm: số vào sổ cấp Giấy chứng nhận …………; Số phát hành Giấy chứng nhận (Số seri) ……………..”,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4F2ED07F" w14:textId="77777777" w:rsidR="00FF67A8" w:rsidRPr="00FF67A8" w:rsidRDefault="00FF67A8" w:rsidP="00E3238B">
      <w:pPr>
        <w:spacing w:before="120"/>
        <w:jc w:val="both"/>
        <w:rPr>
          <w:rFonts w:ascii="Times New Roman" w:hAnsi="Times New Roman" w:cs="Times New Roman"/>
          <w:i/>
          <w:sz w:val="26"/>
          <w:szCs w:val="26"/>
        </w:rPr>
      </w:pPr>
      <w:r w:rsidRPr="00FF67A8">
        <w:rPr>
          <w:rFonts w:ascii="Times New Roman" w:hAnsi="Times New Roman" w:cs="Times New Roman"/>
          <w:i/>
          <w:sz w:val="26"/>
          <w:szCs w:val="26"/>
        </w:rPr>
        <w:t>Trường hợp có nhu cầu cấp mới Giấy chứng nhận thì ghi “có nhu cầu cấp mới Giấy chứng nhận”.</w:t>
      </w:r>
    </w:p>
    <w:p w14:paraId="5201701B" w14:textId="77777777" w:rsidR="00FF67A8" w:rsidRPr="00FF67A8" w:rsidRDefault="00FF67A8" w:rsidP="00FF67A8">
      <w:pPr>
        <w:spacing w:before="120"/>
        <w:rPr>
          <w:rFonts w:ascii="Times New Roman" w:hAnsi="Times New Roman" w:cs="Times New Roman"/>
          <w:sz w:val="26"/>
          <w:szCs w:val="26"/>
        </w:rPr>
      </w:pPr>
      <w:r w:rsidRPr="00FF67A8">
        <w:rPr>
          <w:rFonts w:ascii="Times New Roman" w:hAnsi="Times New Roman" w:cs="Times New Roman"/>
          <w:sz w:val="26"/>
          <w:szCs w:val="26"/>
          <w:vertAlign w:val="superscript"/>
        </w:rPr>
        <w:t>(4)</w:t>
      </w:r>
      <w:r w:rsidRPr="00FF67A8">
        <w:rPr>
          <w:rFonts w:ascii="Times New Roman" w:hAnsi="Times New Roman" w:cs="Times New Roman"/>
          <w:sz w:val="26"/>
          <w:szCs w:val="26"/>
        </w:rPr>
        <w:t xml:space="preserve"> Ghi các loại giấy tờ nộp kèm theo Đơn này.</w:t>
      </w:r>
    </w:p>
    <w:p w14:paraId="1C368FBB" w14:textId="77777777" w:rsidR="00FD234F" w:rsidRDefault="00FD234F">
      <w:pPr>
        <w:rPr>
          <w:rFonts w:ascii="Times New Roman" w:hAnsi="Times New Roman" w:cs="Times New Roman"/>
          <w:sz w:val="26"/>
          <w:szCs w:val="26"/>
        </w:rPr>
      </w:pPr>
    </w:p>
    <w:p w14:paraId="1A2046C0" w14:textId="77777777" w:rsidR="000D5249" w:rsidRDefault="000D5249">
      <w:pPr>
        <w:rPr>
          <w:rFonts w:ascii="Times New Roman" w:hAnsi="Times New Roman" w:cs="Times New Roman"/>
          <w:sz w:val="26"/>
          <w:szCs w:val="26"/>
        </w:rPr>
      </w:pPr>
    </w:p>
    <w:p w14:paraId="3288E916" w14:textId="77777777" w:rsidR="000D5249" w:rsidRDefault="000D5249">
      <w:pPr>
        <w:rPr>
          <w:rFonts w:ascii="Times New Roman" w:hAnsi="Times New Roman" w:cs="Times New Roman"/>
          <w:sz w:val="26"/>
          <w:szCs w:val="26"/>
        </w:rPr>
      </w:pPr>
    </w:p>
    <w:p w14:paraId="6EBE5708" w14:textId="77777777" w:rsidR="000D5249" w:rsidRDefault="000D5249">
      <w:pPr>
        <w:rPr>
          <w:rFonts w:ascii="Times New Roman" w:hAnsi="Times New Roman" w:cs="Times New Roman"/>
          <w:sz w:val="26"/>
          <w:szCs w:val="26"/>
        </w:rPr>
      </w:pPr>
    </w:p>
    <w:p w14:paraId="699C0668" w14:textId="77777777" w:rsidR="000D5249" w:rsidRDefault="000D5249">
      <w:pPr>
        <w:rPr>
          <w:rFonts w:ascii="Times New Roman" w:hAnsi="Times New Roman" w:cs="Times New Roman"/>
          <w:sz w:val="26"/>
          <w:szCs w:val="26"/>
        </w:rPr>
      </w:pPr>
    </w:p>
    <w:p w14:paraId="4396C649" w14:textId="77777777" w:rsidR="000D5249" w:rsidRDefault="000D5249">
      <w:pPr>
        <w:rPr>
          <w:rFonts w:ascii="Times New Roman" w:hAnsi="Times New Roman" w:cs="Times New Roman"/>
          <w:sz w:val="26"/>
          <w:szCs w:val="26"/>
        </w:rPr>
      </w:pPr>
    </w:p>
    <w:p w14:paraId="178F447C" w14:textId="77777777" w:rsidR="000D5249" w:rsidRDefault="000D5249">
      <w:pPr>
        <w:rPr>
          <w:rFonts w:ascii="Times New Roman" w:hAnsi="Times New Roman" w:cs="Times New Roman"/>
          <w:sz w:val="26"/>
          <w:szCs w:val="26"/>
        </w:rPr>
      </w:pPr>
    </w:p>
    <w:p w14:paraId="1A011C50" w14:textId="77777777" w:rsidR="000D5249" w:rsidRDefault="000D5249">
      <w:pPr>
        <w:rPr>
          <w:rFonts w:ascii="Times New Roman" w:hAnsi="Times New Roman" w:cs="Times New Roman"/>
          <w:sz w:val="26"/>
          <w:szCs w:val="26"/>
        </w:rPr>
      </w:pPr>
    </w:p>
    <w:p w14:paraId="1A06EA25" w14:textId="77777777" w:rsidR="00B556A0" w:rsidRDefault="00B556A0">
      <w:pPr>
        <w:rPr>
          <w:rFonts w:ascii="Times New Roman" w:hAnsi="Times New Roman" w:cs="Times New Roman"/>
          <w:sz w:val="26"/>
          <w:szCs w:val="26"/>
        </w:rPr>
      </w:pPr>
    </w:p>
    <w:p w14:paraId="3F459A7A" w14:textId="77777777" w:rsidR="000D5249" w:rsidRDefault="000D5249">
      <w:pPr>
        <w:rPr>
          <w:rFonts w:ascii="Times New Roman" w:hAnsi="Times New Roman" w:cs="Times New Roman"/>
          <w:sz w:val="26"/>
          <w:szCs w:val="26"/>
        </w:rPr>
      </w:pPr>
    </w:p>
    <w:p w14:paraId="0F019307" w14:textId="77777777" w:rsidR="000D5249" w:rsidRPr="00FF67A8" w:rsidRDefault="000D5249">
      <w:pPr>
        <w:rPr>
          <w:rFonts w:ascii="Times New Roman" w:hAnsi="Times New Roman" w:cs="Times New Roman"/>
          <w:sz w:val="26"/>
          <w:szCs w:val="26"/>
        </w:rPr>
      </w:pPr>
    </w:p>
    <w:sectPr w:rsidR="000D5249" w:rsidRPr="00FF67A8" w:rsidSect="00796677">
      <w:pgSz w:w="11906" w:h="16838"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B613B"/>
    <w:multiLevelType w:val="hybridMultilevel"/>
    <w:tmpl w:val="EE56DADE"/>
    <w:lvl w:ilvl="0" w:tplc="75A6F8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09591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7A8"/>
    <w:rsid w:val="00093573"/>
    <w:rsid w:val="000B0CF5"/>
    <w:rsid w:val="000D5249"/>
    <w:rsid w:val="00135203"/>
    <w:rsid w:val="0015433B"/>
    <w:rsid w:val="001B51DD"/>
    <w:rsid w:val="00203FA5"/>
    <w:rsid w:val="00236E84"/>
    <w:rsid w:val="00255565"/>
    <w:rsid w:val="00274152"/>
    <w:rsid w:val="002C5A6D"/>
    <w:rsid w:val="00311851"/>
    <w:rsid w:val="0033195D"/>
    <w:rsid w:val="003E6832"/>
    <w:rsid w:val="00495E86"/>
    <w:rsid w:val="004D2B5E"/>
    <w:rsid w:val="004F1A8D"/>
    <w:rsid w:val="005710EA"/>
    <w:rsid w:val="005C7E4F"/>
    <w:rsid w:val="005D0F45"/>
    <w:rsid w:val="00612CAF"/>
    <w:rsid w:val="0061581C"/>
    <w:rsid w:val="00680CBD"/>
    <w:rsid w:val="00694E12"/>
    <w:rsid w:val="006B0531"/>
    <w:rsid w:val="006F0CE3"/>
    <w:rsid w:val="006F3F78"/>
    <w:rsid w:val="007109FA"/>
    <w:rsid w:val="00796677"/>
    <w:rsid w:val="007D188E"/>
    <w:rsid w:val="00820D3E"/>
    <w:rsid w:val="00827E02"/>
    <w:rsid w:val="008316BC"/>
    <w:rsid w:val="00831BDC"/>
    <w:rsid w:val="00833BC5"/>
    <w:rsid w:val="0086751C"/>
    <w:rsid w:val="008E3C67"/>
    <w:rsid w:val="00903B19"/>
    <w:rsid w:val="00923246"/>
    <w:rsid w:val="00943B2F"/>
    <w:rsid w:val="00953EEB"/>
    <w:rsid w:val="00967F1F"/>
    <w:rsid w:val="009844BF"/>
    <w:rsid w:val="009A7CA1"/>
    <w:rsid w:val="00A22C43"/>
    <w:rsid w:val="00AD0E3F"/>
    <w:rsid w:val="00B070DF"/>
    <w:rsid w:val="00B11C7B"/>
    <w:rsid w:val="00B3371D"/>
    <w:rsid w:val="00B556A0"/>
    <w:rsid w:val="00B74734"/>
    <w:rsid w:val="00BC306D"/>
    <w:rsid w:val="00BC5B04"/>
    <w:rsid w:val="00C05833"/>
    <w:rsid w:val="00CA6E26"/>
    <w:rsid w:val="00D62AAC"/>
    <w:rsid w:val="00D715E1"/>
    <w:rsid w:val="00DB4B07"/>
    <w:rsid w:val="00DF35E2"/>
    <w:rsid w:val="00DF3FBD"/>
    <w:rsid w:val="00E2627F"/>
    <w:rsid w:val="00E3238B"/>
    <w:rsid w:val="00E34284"/>
    <w:rsid w:val="00E534E7"/>
    <w:rsid w:val="00E959A4"/>
    <w:rsid w:val="00EB5142"/>
    <w:rsid w:val="00F434DF"/>
    <w:rsid w:val="00FB3155"/>
    <w:rsid w:val="00FD234F"/>
    <w:rsid w:val="00FE66E3"/>
    <w:rsid w:val="00FF6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D8ED0"/>
  <w15:chartTrackingRefBased/>
  <w15:docId w15:val="{9D205271-2DD8-4960-ACE7-E0CC92CBA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FF67A8"/>
    <w:pPr>
      <w:spacing w:line="240" w:lineRule="exact"/>
    </w:pPr>
    <w:rPr>
      <w:rFonts w:ascii="Verdana" w:eastAsia="Times New Roman" w:hAnsi="Verdana" w:cs="Verdana"/>
      <w:sz w:val="20"/>
      <w:szCs w:val="20"/>
    </w:rPr>
  </w:style>
  <w:style w:type="table" w:styleId="TableGrid">
    <w:name w:val="Table Grid"/>
    <w:basedOn w:val="TableNormal"/>
    <w:rsid w:val="000D5249"/>
    <w:pPr>
      <w:spacing w:after="200" w:line="276"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5249"/>
    <w:pPr>
      <w:spacing w:after="200" w:line="276" w:lineRule="auto"/>
      <w:ind w:left="720"/>
      <w:contextualSpacing/>
    </w:pPr>
    <w:rPr>
      <w:rFonts w:ascii="Times New Roman" w:eastAsia="Calibri" w:hAnsi="Times New Roman" w:cs="Times New Roman"/>
      <w:sz w:val="28"/>
    </w:rPr>
  </w:style>
  <w:style w:type="character" w:customStyle="1" w:styleId="fontstyle01">
    <w:name w:val="fontstyle01"/>
    <w:basedOn w:val="DefaultParagraphFont"/>
    <w:rsid w:val="007D188E"/>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7D188E"/>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7D188E"/>
    <w:rPr>
      <w:rFonts w:ascii="Times New Roman" w:hAnsi="Times New Roman" w:cs="Times New Roman"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4</Pages>
  <Words>1100</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OliverFang™</dc:creator>
  <cp:keywords/>
  <dc:description/>
  <cp:lastModifiedBy>Nguyen Quang Long</cp:lastModifiedBy>
  <cp:revision>153</cp:revision>
  <cp:lastPrinted>2025-07-01T01:37:00Z</cp:lastPrinted>
  <dcterms:created xsi:type="dcterms:W3CDTF">2025-06-15T04:24:00Z</dcterms:created>
  <dcterms:modified xsi:type="dcterms:W3CDTF">2025-08-22T02:20:00Z</dcterms:modified>
</cp:coreProperties>
</file>